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4C57" w14:textId="77777777" w:rsidR="00B11F5D" w:rsidRPr="003A3827" w:rsidRDefault="00B11F5D" w:rsidP="00714CF3">
      <w:pPr>
        <w:tabs>
          <w:tab w:val="left" w:pos="3402"/>
          <w:tab w:val="left" w:pos="6663"/>
        </w:tabs>
        <w:jc w:val="both"/>
        <w:rPr>
          <w:rFonts w:ascii="Martti" w:hAnsi="Martti"/>
          <w:b/>
          <w:sz w:val="22"/>
          <w:szCs w:val="22"/>
        </w:rPr>
      </w:pPr>
      <w:r w:rsidRPr="003A3827">
        <w:rPr>
          <w:rFonts w:ascii="Martti" w:hAnsi="Martti"/>
          <w:b/>
          <w:sz w:val="22"/>
          <w:szCs w:val="22"/>
        </w:rPr>
        <w:t>Pihtiputaan Seurakunta</w:t>
      </w:r>
    </w:p>
    <w:p w14:paraId="482341D4" w14:textId="719BD040" w:rsidR="00714CF3" w:rsidRPr="003A3827" w:rsidRDefault="00884B56" w:rsidP="00714CF3">
      <w:pPr>
        <w:tabs>
          <w:tab w:val="left" w:pos="3402"/>
          <w:tab w:val="left" w:pos="6663"/>
        </w:tabs>
        <w:jc w:val="both"/>
        <w:rPr>
          <w:rFonts w:ascii="Martti" w:hAnsi="Martti"/>
          <w:sz w:val="22"/>
          <w:szCs w:val="22"/>
        </w:rPr>
      </w:pPr>
      <w:r w:rsidRPr="003A3827">
        <w:rPr>
          <w:rFonts w:ascii="Martti" w:hAnsi="Martti"/>
          <w:b/>
          <w:sz w:val="22"/>
          <w:szCs w:val="22"/>
        </w:rPr>
        <w:tab/>
      </w:r>
      <w:r w:rsidRPr="003A3827">
        <w:rPr>
          <w:rFonts w:ascii="Martti" w:hAnsi="Martti"/>
          <w:b/>
          <w:sz w:val="22"/>
          <w:szCs w:val="22"/>
        </w:rPr>
        <w:tab/>
      </w:r>
      <w:r w:rsidR="00625C4D" w:rsidRPr="003A3827">
        <w:rPr>
          <w:rFonts w:ascii="Martti" w:hAnsi="Martti"/>
          <w:b/>
          <w:sz w:val="22"/>
          <w:szCs w:val="22"/>
        </w:rPr>
        <w:tab/>
      </w:r>
    </w:p>
    <w:p w14:paraId="0BA14393" w14:textId="188AD90C" w:rsidR="00714CF3" w:rsidRPr="003A3827" w:rsidRDefault="00B11F5D" w:rsidP="00714CF3">
      <w:pPr>
        <w:pStyle w:val="Otsikko2"/>
        <w:numPr>
          <w:ilvl w:val="0"/>
          <w:numId w:val="0"/>
        </w:numPr>
        <w:rPr>
          <w:rFonts w:ascii="Martti" w:hAnsi="Martti"/>
          <w:b/>
          <w:sz w:val="22"/>
          <w:szCs w:val="22"/>
        </w:rPr>
      </w:pPr>
      <w:r w:rsidRPr="003A3827">
        <w:rPr>
          <w:rFonts w:ascii="Martti" w:hAnsi="Martti"/>
          <w:b/>
          <w:sz w:val="22"/>
          <w:szCs w:val="22"/>
        </w:rPr>
        <w:t>ESITYSLISTA 2</w:t>
      </w:r>
      <w:r w:rsidR="000C0297">
        <w:rPr>
          <w:rFonts w:ascii="Martti" w:hAnsi="Martti"/>
          <w:b/>
          <w:sz w:val="22"/>
          <w:szCs w:val="22"/>
        </w:rPr>
        <w:t>9</w:t>
      </w:r>
      <w:r w:rsidRPr="003A3827">
        <w:rPr>
          <w:rFonts w:ascii="Martti" w:hAnsi="Martti"/>
          <w:b/>
          <w:sz w:val="22"/>
          <w:szCs w:val="22"/>
        </w:rPr>
        <w:t>.1.2024/PÖYTÄKIRJA 5.2.2024</w:t>
      </w:r>
    </w:p>
    <w:p w14:paraId="43864052" w14:textId="77777777" w:rsidR="00B11F5D" w:rsidRPr="003A3827" w:rsidRDefault="00B11F5D" w:rsidP="00B11F5D">
      <w:pPr>
        <w:tabs>
          <w:tab w:val="left" w:pos="3402"/>
          <w:tab w:val="left" w:pos="6663"/>
        </w:tabs>
        <w:jc w:val="both"/>
        <w:rPr>
          <w:rFonts w:ascii="Martti" w:hAnsi="Martti"/>
          <w:sz w:val="22"/>
          <w:szCs w:val="22"/>
        </w:rPr>
      </w:pPr>
      <w:r w:rsidRPr="003A3827">
        <w:rPr>
          <w:rFonts w:ascii="Martti" w:hAnsi="Martti"/>
          <w:b/>
          <w:sz w:val="22"/>
          <w:szCs w:val="22"/>
        </w:rPr>
        <w:t>KIRKKONEUVOSTON KOKOUS</w:t>
      </w:r>
      <w:r w:rsidRPr="003A3827">
        <w:rPr>
          <w:rFonts w:ascii="Martti" w:hAnsi="Martti"/>
          <w:b/>
          <w:sz w:val="22"/>
          <w:szCs w:val="22"/>
        </w:rPr>
        <w:tab/>
      </w:r>
      <w:r w:rsidRPr="003A3827">
        <w:rPr>
          <w:rFonts w:ascii="Martti" w:hAnsi="Martti"/>
          <w:b/>
          <w:sz w:val="22"/>
          <w:szCs w:val="22"/>
        </w:rPr>
        <w:tab/>
      </w:r>
      <w:r w:rsidRPr="003A3827">
        <w:rPr>
          <w:rFonts w:ascii="Martti" w:hAnsi="Martti"/>
          <w:b/>
          <w:sz w:val="22"/>
          <w:szCs w:val="22"/>
        </w:rPr>
        <w:tab/>
        <w:t>1/2024</w:t>
      </w:r>
    </w:p>
    <w:p w14:paraId="44AA24E9" w14:textId="77777777" w:rsidR="00714CF3" w:rsidRPr="003A3827" w:rsidRDefault="00714CF3" w:rsidP="00714CF3">
      <w:pPr>
        <w:rPr>
          <w:rFonts w:ascii="Martti" w:hAnsi="Martti"/>
          <w:sz w:val="22"/>
          <w:szCs w:val="22"/>
        </w:rPr>
      </w:pPr>
    </w:p>
    <w:p w14:paraId="4E56D590" w14:textId="235F2A6E" w:rsidR="00714CF3" w:rsidRPr="003A3827" w:rsidRDefault="00714CF3" w:rsidP="00714CF3">
      <w:pPr>
        <w:pStyle w:val="Otsikko2"/>
        <w:numPr>
          <w:ilvl w:val="0"/>
          <w:numId w:val="0"/>
        </w:numPr>
        <w:rPr>
          <w:rFonts w:ascii="Martti" w:hAnsi="Martti"/>
          <w:b/>
          <w:color w:val="FF0000"/>
          <w:sz w:val="22"/>
          <w:szCs w:val="22"/>
        </w:rPr>
      </w:pPr>
      <w:r w:rsidRPr="003A3827">
        <w:rPr>
          <w:rFonts w:ascii="Martti" w:hAnsi="Martti"/>
          <w:sz w:val="22"/>
          <w:szCs w:val="22"/>
        </w:rPr>
        <w:t>Kokousaika</w:t>
      </w:r>
      <w:r w:rsidRPr="003A3827">
        <w:rPr>
          <w:rFonts w:ascii="Martti" w:hAnsi="Martti"/>
          <w:sz w:val="22"/>
          <w:szCs w:val="22"/>
        </w:rPr>
        <w:tab/>
      </w:r>
      <w:proofErr w:type="gramStart"/>
      <w:r w:rsidR="00941B25" w:rsidRPr="003A3827">
        <w:rPr>
          <w:rFonts w:ascii="Martti" w:hAnsi="Martti"/>
          <w:sz w:val="22"/>
          <w:szCs w:val="22"/>
        </w:rPr>
        <w:t>Ma</w:t>
      </w:r>
      <w:proofErr w:type="gramEnd"/>
      <w:r w:rsidR="00625C4D" w:rsidRPr="003A3827">
        <w:rPr>
          <w:rFonts w:ascii="Martti" w:hAnsi="Martti"/>
          <w:sz w:val="22"/>
          <w:szCs w:val="22"/>
        </w:rPr>
        <w:t xml:space="preserve"> </w:t>
      </w:r>
      <w:r w:rsidR="00941B25" w:rsidRPr="003A3827">
        <w:rPr>
          <w:rFonts w:ascii="Martti" w:hAnsi="Martti"/>
          <w:sz w:val="22"/>
          <w:szCs w:val="22"/>
        </w:rPr>
        <w:t>5</w:t>
      </w:r>
      <w:r w:rsidR="00625C4D" w:rsidRPr="003A3827">
        <w:rPr>
          <w:rFonts w:ascii="Martti" w:hAnsi="Martti"/>
          <w:sz w:val="22"/>
          <w:szCs w:val="22"/>
        </w:rPr>
        <w:t>.2</w:t>
      </w:r>
      <w:r w:rsidR="00C94C44" w:rsidRPr="003A3827">
        <w:rPr>
          <w:rFonts w:ascii="Martti" w:hAnsi="Martti"/>
          <w:sz w:val="22"/>
          <w:szCs w:val="22"/>
        </w:rPr>
        <w:t>.20</w:t>
      </w:r>
      <w:r w:rsidR="00683913" w:rsidRPr="003A3827">
        <w:rPr>
          <w:rFonts w:ascii="Martti" w:hAnsi="Martti"/>
          <w:sz w:val="22"/>
          <w:szCs w:val="22"/>
        </w:rPr>
        <w:t>2</w:t>
      </w:r>
      <w:r w:rsidR="00941B25" w:rsidRPr="003A3827">
        <w:rPr>
          <w:rFonts w:ascii="Martti" w:hAnsi="Martti"/>
          <w:sz w:val="22"/>
          <w:szCs w:val="22"/>
        </w:rPr>
        <w:t>4</w:t>
      </w:r>
      <w:r w:rsidR="00C94C44" w:rsidRPr="003A3827">
        <w:rPr>
          <w:rFonts w:ascii="Martti" w:hAnsi="Martti"/>
          <w:sz w:val="22"/>
          <w:szCs w:val="22"/>
        </w:rPr>
        <w:t xml:space="preserve"> </w:t>
      </w:r>
      <w:r w:rsidRPr="003A3827">
        <w:rPr>
          <w:rFonts w:ascii="Martti" w:hAnsi="Martti"/>
          <w:sz w:val="22"/>
          <w:szCs w:val="22"/>
        </w:rPr>
        <w:t>klo 1</w:t>
      </w:r>
      <w:r w:rsidR="00941B25" w:rsidRPr="003A3827">
        <w:rPr>
          <w:rFonts w:ascii="Martti" w:hAnsi="Martti"/>
          <w:sz w:val="22"/>
          <w:szCs w:val="22"/>
        </w:rPr>
        <w:t>7</w:t>
      </w:r>
      <w:r w:rsidRPr="003A3827">
        <w:rPr>
          <w:rFonts w:ascii="Martti" w:hAnsi="Martti"/>
          <w:sz w:val="22"/>
          <w:szCs w:val="22"/>
        </w:rPr>
        <w:t xml:space="preserve">.00 </w:t>
      </w:r>
    </w:p>
    <w:p w14:paraId="744BC3C2" w14:textId="77777777" w:rsidR="00714CF3" w:rsidRPr="003A3827" w:rsidRDefault="00714CF3" w:rsidP="00714CF3">
      <w:pPr>
        <w:rPr>
          <w:rFonts w:ascii="Martti" w:hAnsi="Martti"/>
          <w:sz w:val="22"/>
          <w:szCs w:val="22"/>
        </w:rPr>
      </w:pPr>
    </w:p>
    <w:p w14:paraId="19A1F080" w14:textId="334EBA74" w:rsidR="00714CF3" w:rsidRPr="003A3827" w:rsidRDefault="00714CF3" w:rsidP="00714CF3">
      <w:pPr>
        <w:tabs>
          <w:tab w:val="left" w:pos="4534"/>
          <w:tab w:val="left" w:pos="5667"/>
          <w:tab w:val="left" w:pos="8928"/>
        </w:tabs>
        <w:ind w:left="2265" w:hanging="2265"/>
        <w:jc w:val="both"/>
        <w:rPr>
          <w:rFonts w:ascii="Martti" w:hAnsi="Martti"/>
          <w:b/>
          <w:sz w:val="22"/>
          <w:szCs w:val="22"/>
        </w:rPr>
      </w:pPr>
      <w:r w:rsidRPr="003A3827">
        <w:rPr>
          <w:rFonts w:ascii="Martti" w:hAnsi="Martti"/>
          <w:sz w:val="22"/>
          <w:szCs w:val="22"/>
        </w:rPr>
        <w:t>Kokouspaikka</w:t>
      </w:r>
      <w:r w:rsidRPr="003A3827">
        <w:rPr>
          <w:rFonts w:ascii="Martti" w:hAnsi="Martti"/>
          <w:sz w:val="22"/>
          <w:szCs w:val="22"/>
        </w:rPr>
        <w:tab/>
      </w:r>
      <w:r w:rsidRPr="003A3827">
        <w:rPr>
          <w:rFonts w:ascii="Martti" w:hAnsi="Martti"/>
          <w:b/>
          <w:sz w:val="22"/>
          <w:szCs w:val="22"/>
        </w:rPr>
        <w:t xml:space="preserve">Seurakuntatalon </w:t>
      </w:r>
      <w:r w:rsidR="001A4B72" w:rsidRPr="003A3827">
        <w:rPr>
          <w:rFonts w:ascii="Martti" w:hAnsi="Martti"/>
          <w:b/>
          <w:sz w:val="22"/>
          <w:szCs w:val="22"/>
        </w:rPr>
        <w:t>kahvio</w:t>
      </w:r>
      <w:r w:rsidRPr="003A3827">
        <w:rPr>
          <w:rFonts w:ascii="Martti" w:hAnsi="Martti"/>
          <w:b/>
          <w:sz w:val="22"/>
          <w:szCs w:val="22"/>
        </w:rPr>
        <w:t>, Sallilantie 4, 44800 Pihtipudas</w:t>
      </w:r>
    </w:p>
    <w:p w14:paraId="74941E43" w14:textId="77777777" w:rsidR="00714CF3" w:rsidRPr="003A3827" w:rsidRDefault="00714CF3" w:rsidP="00714CF3">
      <w:pPr>
        <w:tabs>
          <w:tab w:val="left" w:pos="2269"/>
          <w:tab w:val="left" w:pos="3402"/>
          <w:tab w:val="left" w:pos="6663"/>
        </w:tabs>
        <w:jc w:val="both"/>
        <w:rPr>
          <w:rFonts w:ascii="Martti" w:hAnsi="Martti"/>
          <w:sz w:val="22"/>
          <w:szCs w:val="22"/>
        </w:rPr>
      </w:pPr>
    </w:p>
    <w:p w14:paraId="7159E048" w14:textId="77777777" w:rsidR="00714CF3" w:rsidRPr="003A3827" w:rsidRDefault="00714CF3" w:rsidP="00714CF3">
      <w:pPr>
        <w:tabs>
          <w:tab w:val="left" w:pos="4534"/>
          <w:tab w:val="left" w:pos="5667"/>
          <w:tab w:val="left" w:pos="8928"/>
        </w:tabs>
        <w:ind w:left="2265" w:hanging="2265"/>
        <w:jc w:val="both"/>
        <w:rPr>
          <w:rFonts w:ascii="Martti" w:hAnsi="Martti"/>
          <w:sz w:val="22"/>
          <w:szCs w:val="22"/>
        </w:rPr>
      </w:pPr>
      <w:r w:rsidRPr="003A3827">
        <w:rPr>
          <w:rFonts w:ascii="Martti" w:hAnsi="Martti"/>
          <w:sz w:val="22"/>
          <w:szCs w:val="22"/>
        </w:rPr>
        <w:t>Saapuvilla olleet</w:t>
      </w:r>
    </w:p>
    <w:p w14:paraId="1FFE1262" w14:textId="7F49F2CB" w:rsidR="005E7450"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jäsenet</w:t>
      </w:r>
      <w:r w:rsidRPr="003A3827">
        <w:rPr>
          <w:rFonts w:ascii="Martti" w:hAnsi="Martti"/>
          <w:sz w:val="22"/>
          <w:szCs w:val="22"/>
        </w:rPr>
        <w:tab/>
      </w:r>
      <w:r w:rsidR="00941B25" w:rsidRPr="003A3827">
        <w:rPr>
          <w:rFonts w:ascii="Martti" w:hAnsi="Martti"/>
          <w:sz w:val="22"/>
          <w:szCs w:val="22"/>
        </w:rPr>
        <w:t>Isomaa Janne</w:t>
      </w:r>
      <w:r w:rsidR="000B74DC" w:rsidRPr="003A3827">
        <w:rPr>
          <w:rFonts w:ascii="Martti" w:hAnsi="Martti"/>
          <w:sz w:val="22"/>
          <w:szCs w:val="22"/>
        </w:rPr>
        <w:tab/>
        <w:t>kirkkoherra</w:t>
      </w:r>
      <w:r w:rsidR="009C14A0" w:rsidRPr="003A3827">
        <w:rPr>
          <w:rFonts w:ascii="Martti" w:hAnsi="Martti"/>
          <w:sz w:val="22"/>
          <w:szCs w:val="22"/>
        </w:rPr>
        <w:t>, puheenjohtaja</w:t>
      </w:r>
    </w:p>
    <w:p w14:paraId="04162BA5" w14:textId="468869D6" w:rsidR="00941B25" w:rsidRPr="003A3827" w:rsidRDefault="005E7450"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proofErr w:type="spellStart"/>
      <w:r w:rsidR="00C94C44" w:rsidRPr="003A3827">
        <w:rPr>
          <w:rFonts w:ascii="Martti" w:hAnsi="Martti"/>
          <w:sz w:val="22"/>
          <w:szCs w:val="22"/>
        </w:rPr>
        <w:t>Hjelmeroos</w:t>
      </w:r>
      <w:proofErr w:type="spellEnd"/>
      <w:r w:rsidR="00C94C44" w:rsidRPr="003A3827">
        <w:rPr>
          <w:rFonts w:ascii="Martti" w:hAnsi="Martti"/>
          <w:sz w:val="22"/>
          <w:szCs w:val="22"/>
        </w:rPr>
        <w:t>-Haapasalo Heli</w:t>
      </w:r>
      <w:r w:rsidR="00C94C44" w:rsidRPr="003A3827">
        <w:rPr>
          <w:rFonts w:ascii="Martti" w:hAnsi="Martti"/>
          <w:sz w:val="22"/>
          <w:szCs w:val="22"/>
        </w:rPr>
        <w:tab/>
        <w:t>jäsen</w:t>
      </w:r>
    </w:p>
    <w:p w14:paraId="1050CEA1" w14:textId="7826ECA8" w:rsidR="000A1097" w:rsidRPr="003A3827" w:rsidRDefault="00941B25"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t>Hytönen Pentti</w:t>
      </w:r>
      <w:r w:rsidRPr="003A3827">
        <w:rPr>
          <w:rFonts w:ascii="Martti" w:hAnsi="Martti"/>
          <w:sz w:val="22"/>
          <w:szCs w:val="22"/>
        </w:rPr>
        <w:tab/>
        <w:t>varajäsen</w:t>
      </w:r>
      <w:r w:rsidR="00C94C44" w:rsidRPr="003A3827">
        <w:rPr>
          <w:rFonts w:ascii="Martti" w:hAnsi="Martti"/>
          <w:sz w:val="22"/>
          <w:szCs w:val="22"/>
        </w:rPr>
        <w:tab/>
      </w:r>
      <w:r w:rsidR="000A1097" w:rsidRPr="003A3827">
        <w:rPr>
          <w:rFonts w:ascii="Martti" w:hAnsi="Martti"/>
          <w:sz w:val="22"/>
          <w:szCs w:val="22"/>
        </w:rPr>
        <w:tab/>
      </w:r>
    </w:p>
    <w:p w14:paraId="55A4C1AC" w14:textId="5B9E766F" w:rsidR="00C94C44" w:rsidRPr="003A3827" w:rsidRDefault="000A1097"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proofErr w:type="spellStart"/>
      <w:r w:rsidR="00C94C44" w:rsidRPr="003A3827">
        <w:rPr>
          <w:rFonts w:ascii="Martti" w:hAnsi="Martti"/>
          <w:sz w:val="22"/>
          <w:szCs w:val="22"/>
        </w:rPr>
        <w:t>Jämsén</w:t>
      </w:r>
      <w:proofErr w:type="spellEnd"/>
      <w:r w:rsidR="00C94C44" w:rsidRPr="003A3827">
        <w:rPr>
          <w:rFonts w:ascii="Martti" w:hAnsi="Martti"/>
          <w:sz w:val="22"/>
          <w:szCs w:val="22"/>
        </w:rPr>
        <w:t xml:space="preserve"> Reijo</w:t>
      </w:r>
      <w:r w:rsidR="00C94C44" w:rsidRPr="003A3827">
        <w:rPr>
          <w:rFonts w:ascii="Martti" w:hAnsi="Martti"/>
          <w:sz w:val="22"/>
          <w:szCs w:val="22"/>
        </w:rPr>
        <w:tab/>
        <w:t>jäsen</w:t>
      </w:r>
      <w:r w:rsidR="00C94C44" w:rsidRPr="003A3827">
        <w:rPr>
          <w:rFonts w:ascii="Martti" w:hAnsi="Martti"/>
          <w:sz w:val="22"/>
          <w:szCs w:val="22"/>
        </w:rPr>
        <w:tab/>
      </w:r>
      <w:r w:rsidR="00C94C44" w:rsidRPr="003A3827">
        <w:rPr>
          <w:rFonts w:ascii="Martti" w:hAnsi="Martti"/>
          <w:sz w:val="22"/>
          <w:szCs w:val="22"/>
        </w:rPr>
        <w:tab/>
      </w:r>
    </w:p>
    <w:p w14:paraId="14EA9D1E" w14:textId="4A73A361" w:rsidR="00C94C44" w:rsidRPr="003A3827" w:rsidRDefault="00C94C44"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r w:rsidR="00625C4D" w:rsidRPr="003A3827">
        <w:rPr>
          <w:rFonts w:ascii="Martti" w:hAnsi="Martti"/>
          <w:sz w:val="22"/>
          <w:szCs w:val="22"/>
        </w:rPr>
        <w:t>Leppänen Kari</w:t>
      </w:r>
      <w:r w:rsidRPr="003A3827">
        <w:rPr>
          <w:rFonts w:ascii="Martti" w:hAnsi="Martti"/>
          <w:sz w:val="22"/>
          <w:szCs w:val="22"/>
        </w:rPr>
        <w:tab/>
        <w:t>jäsen</w:t>
      </w:r>
    </w:p>
    <w:p w14:paraId="5711A519" w14:textId="17349DBC" w:rsidR="00625C4D" w:rsidRPr="003A3827" w:rsidRDefault="00625C4D"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t>Paananen Helena</w:t>
      </w:r>
      <w:r w:rsidRPr="003A3827">
        <w:rPr>
          <w:rFonts w:ascii="Martti" w:hAnsi="Martti"/>
          <w:sz w:val="22"/>
          <w:szCs w:val="22"/>
        </w:rPr>
        <w:tab/>
        <w:t>jäsen</w:t>
      </w:r>
      <w:r w:rsidR="00C94C44" w:rsidRPr="003A3827">
        <w:rPr>
          <w:rFonts w:ascii="Martti" w:hAnsi="Martti"/>
          <w:sz w:val="22"/>
          <w:szCs w:val="22"/>
        </w:rPr>
        <w:tab/>
      </w:r>
    </w:p>
    <w:p w14:paraId="079A5275" w14:textId="5893E134" w:rsidR="00C94C44" w:rsidRPr="003A3827" w:rsidRDefault="00625C4D"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t>Puranen Veikko</w:t>
      </w:r>
      <w:r w:rsidR="00C94C44" w:rsidRPr="003A3827">
        <w:rPr>
          <w:rFonts w:ascii="Martti" w:hAnsi="Martti"/>
          <w:sz w:val="22"/>
          <w:szCs w:val="22"/>
        </w:rPr>
        <w:tab/>
        <w:t>jäsen</w:t>
      </w:r>
    </w:p>
    <w:p w14:paraId="4659FBB7" w14:textId="71A6AC9D" w:rsidR="00714CF3" w:rsidRPr="003A3827" w:rsidRDefault="00C94C44"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r w:rsidR="008D754D" w:rsidRPr="003A3827">
        <w:rPr>
          <w:rFonts w:ascii="Martti" w:hAnsi="Martti"/>
          <w:sz w:val="22"/>
          <w:szCs w:val="22"/>
        </w:rPr>
        <w:t>Sutinen Marja-Leena</w:t>
      </w:r>
      <w:r w:rsidR="008D754D" w:rsidRPr="003A3827">
        <w:rPr>
          <w:rFonts w:ascii="Martti" w:hAnsi="Martti"/>
          <w:sz w:val="22"/>
          <w:szCs w:val="22"/>
        </w:rPr>
        <w:tab/>
        <w:t>jäsen</w:t>
      </w:r>
      <w:r w:rsidRPr="003A3827">
        <w:rPr>
          <w:rFonts w:ascii="Martti" w:hAnsi="Martti"/>
          <w:sz w:val="22"/>
          <w:szCs w:val="22"/>
        </w:rPr>
        <w:tab/>
      </w:r>
    </w:p>
    <w:p w14:paraId="71EDB43B" w14:textId="77777777" w:rsidR="00625C4D" w:rsidRPr="003A3827" w:rsidRDefault="00625C4D" w:rsidP="00714CF3">
      <w:pPr>
        <w:tabs>
          <w:tab w:val="left" w:pos="4534"/>
          <w:tab w:val="left" w:pos="5667"/>
          <w:tab w:val="left" w:pos="8928"/>
        </w:tabs>
        <w:ind w:left="2265" w:hanging="2265"/>
        <w:jc w:val="both"/>
        <w:rPr>
          <w:rFonts w:ascii="Martti" w:hAnsi="Martti"/>
          <w:sz w:val="22"/>
          <w:szCs w:val="22"/>
        </w:rPr>
      </w:pPr>
    </w:p>
    <w:p w14:paraId="4728278E" w14:textId="51234E36" w:rsidR="00625C4D" w:rsidRPr="003A3827" w:rsidRDefault="00625C4D" w:rsidP="00625C4D">
      <w:pPr>
        <w:tabs>
          <w:tab w:val="left" w:pos="4534"/>
          <w:tab w:val="left" w:pos="5103"/>
          <w:tab w:val="left" w:pos="5667"/>
          <w:tab w:val="left" w:pos="8928"/>
        </w:tabs>
        <w:ind w:left="2265" w:hanging="2265"/>
        <w:jc w:val="both"/>
        <w:rPr>
          <w:rFonts w:ascii="Martti" w:hAnsi="Martti"/>
          <w:sz w:val="22"/>
          <w:szCs w:val="22"/>
        </w:rPr>
      </w:pPr>
      <w:r w:rsidRPr="003A3827">
        <w:rPr>
          <w:rFonts w:ascii="Martti" w:hAnsi="Martti"/>
          <w:sz w:val="22"/>
          <w:szCs w:val="22"/>
        </w:rPr>
        <w:t>Poissa</w:t>
      </w:r>
      <w:r w:rsidR="00E56E7E">
        <w:rPr>
          <w:rFonts w:ascii="Martti" w:hAnsi="Martti"/>
          <w:sz w:val="22"/>
          <w:szCs w:val="22"/>
        </w:rPr>
        <w:tab/>
      </w:r>
      <w:proofErr w:type="spellStart"/>
      <w:r w:rsidR="00E56E7E">
        <w:rPr>
          <w:rFonts w:ascii="Martti" w:hAnsi="Martti"/>
          <w:sz w:val="22"/>
          <w:szCs w:val="22"/>
        </w:rPr>
        <w:t>Mattola</w:t>
      </w:r>
      <w:proofErr w:type="spellEnd"/>
      <w:r w:rsidR="00E56E7E">
        <w:rPr>
          <w:rFonts w:ascii="Martti" w:hAnsi="Martti"/>
          <w:sz w:val="22"/>
          <w:szCs w:val="22"/>
        </w:rPr>
        <w:t xml:space="preserve"> Tauno </w:t>
      </w:r>
      <w:r w:rsidR="00E56E7E">
        <w:rPr>
          <w:rFonts w:ascii="Martti" w:hAnsi="Martti"/>
          <w:sz w:val="22"/>
          <w:szCs w:val="22"/>
        </w:rPr>
        <w:tab/>
      </w:r>
      <w:r w:rsidR="00E56E7E">
        <w:rPr>
          <w:rFonts w:ascii="Martti" w:hAnsi="Martti"/>
          <w:sz w:val="22"/>
          <w:szCs w:val="22"/>
        </w:rPr>
        <w:tab/>
        <w:t>kirkkoneuvoston varapuheenjohtaja</w:t>
      </w:r>
    </w:p>
    <w:p w14:paraId="051A7194" w14:textId="1C728F3C" w:rsidR="00714CF3" w:rsidRPr="003A3827" w:rsidRDefault="00714CF3" w:rsidP="00714CF3">
      <w:pPr>
        <w:tabs>
          <w:tab w:val="left" w:pos="4534"/>
          <w:tab w:val="left" w:pos="5667"/>
          <w:tab w:val="left" w:pos="8928"/>
        </w:tabs>
        <w:ind w:left="2265" w:hanging="2265"/>
        <w:jc w:val="both"/>
        <w:rPr>
          <w:rFonts w:ascii="Martti" w:hAnsi="Martti"/>
          <w:sz w:val="22"/>
          <w:szCs w:val="22"/>
        </w:rPr>
      </w:pPr>
      <w:r w:rsidRPr="003A3827">
        <w:rPr>
          <w:rFonts w:ascii="Martti" w:hAnsi="Martti"/>
          <w:sz w:val="22"/>
          <w:szCs w:val="22"/>
        </w:rPr>
        <w:tab/>
      </w:r>
    </w:p>
    <w:p w14:paraId="6283E2ED"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 xml:space="preserve">Muut saapuvilla </w:t>
      </w:r>
      <w:r w:rsidRPr="003A3827">
        <w:rPr>
          <w:rFonts w:ascii="Martti" w:hAnsi="Martti"/>
          <w:sz w:val="22"/>
          <w:szCs w:val="22"/>
        </w:rPr>
        <w:tab/>
      </w:r>
    </w:p>
    <w:p w14:paraId="78A585B8" w14:textId="77777777" w:rsidR="00714CF3" w:rsidRPr="003A3827" w:rsidRDefault="00714CF3" w:rsidP="00714CF3">
      <w:pPr>
        <w:tabs>
          <w:tab w:val="left" w:pos="4534"/>
          <w:tab w:val="left" w:pos="5667"/>
          <w:tab w:val="left" w:pos="8928"/>
        </w:tabs>
        <w:ind w:left="2265" w:hanging="2265"/>
        <w:jc w:val="both"/>
        <w:rPr>
          <w:rFonts w:ascii="Martti" w:hAnsi="Martti"/>
          <w:sz w:val="22"/>
          <w:szCs w:val="22"/>
        </w:rPr>
      </w:pPr>
      <w:r w:rsidRPr="003A3827">
        <w:rPr>
          <w:rFonts w:ascii="Martti" w:hAnsi="Martti"/>
          <w:sz w:val="22"/>
          <w:szCs w:val="22"/>
        </w:rPr>
        <w:t>olleet</w:t>
      </w:r>
      <w:r w:rsidRPr="003A3827">
        <w:rPr>
          <w:rFonts w:ascii="Martti" w:hAnsi="Martti"/>
          <w:sz w:val="22"/>
          <w:szCs w:val="22"/>
        </w:rPr>
        <w:tab/>
      </w:r>
    </w:p>
    <w:p w14:paraId="0107EC11" w14:textId="73095CA0" w:rsidR="00C94C44" w:rsidRPr="003A3827" w:rsidRDefault="00714CF3"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proofErr w:type="spellStart"/>
      <w:r w:rsidR="00C94C44" w:rsidRPr="003A3827">
        <w:rPr>
          <w:rFonts w:ascii="Martti" w:hAnsi="Martti"/>
          <w:sz w:val="22"/>
          <w:szCs w:val="22"/>
        </w:rPr>
        <w:t>Mielityinen</w:t>
      </w:r>
      <w:proofErr w:type="spellEnd"/>
      <w:r w:rsidR="00F25ACD" w:rsidRPr="003A3827">
        <w:rPr>
          <w:rFonts w:ascii="Martti" w:hAnsi="Martti"/>
          <w:sz w:val="22"/>
          <w:szCs w:val="22"/>
        </w:rPr>
        <w:t xml:space="preserve"> Lauri </w:t>
      </w:r>
      <w:r w:rsidR="00F25ACD" w:rsidRPr="003A3827">
        <w:rPr>
          <w:rFonts w:ascii="Martti" w:hAnsi="Martti"/>
          <w:sz w:val="22"/>
          <w:szCs w:val="22"/>
        </w:rPr>
        <w:tab/>
      </w:r>
      <w:r w:rsidR="00C94C44" w:rsidRPr="003A3827">
        <w:rPr>
          <w:rFonts w:ascii="Martti" w:hAnsi="Martti"/>
          <w:sz w:val="22"/>
          <w:szCs w:val="22"/>
        </w:rPr>
        <w:t>valtuuston puheenjohtaja</w:t>
      </w:r>
    </w:p>
    <w:p w14:paraId="27F80458" w14:textId="351FFCDB" w:rsidR="00C94C44" w:rsidRPr="003A3827" w:rsidRDefault="00C94C44"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r w:rsidR="00625C4D" w:rsidRPr="003A3827">
        <w:rPr>
          <w:rFonts w:ascii="Martti" w:hAnsi="Martti"/>
          <w:sz w:val="22"/>
          <w:szCs w:val="22"/>
        </w:rPr>
        <w:t>Lohtander Helka</w:t>
      </w:r>
      <w:r w:rsidRPr="003A3827">
        <w:rPr>
          <w:rFonts w:ascii="Martti" w:hAnsi="Martti"/>
          <w:sz w:val="22"/>
          <w:szCs w:val="22"/>
        </w:rPr>
        <w:tab/>
        <w:t>valtuuston varapuheenjohtaja</w:t>
      </w:r>
    </w:p>
    <w:p w14:paraId="70CB7856" w14:textId="4587DC25" w:rsidR="00714CF3" w:rsidRPr="003A3827" w:rsidRDefault="00714CF3" w:rsidP="00C94C44">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r>
      <w:r w:rsidR="00941B25" w:rsidRPr="003A3827">
        <w:rPr>
          <w:rFonts w:ascii="Martti" w:hAnsi="Martti"/>
          <w:sz w:val="22"/>
          <w:szCs w:val="22"/>
        </w:rPr>
        <w:t>Kuronen Irmeli</w:t>
      </w:r>
      <w:r w:rsidRPr="003A3827">
        <w:rPr>
          <w:rFonts w:ascii="Martti" w:hAnsi="Martti"/>
          <w:sz w:val="22"/>
          <w:szCs w:val="22"/>
        </w:rPr>
        <w:tab/>
      </w:r>
      <w:r w:rsidR="00F65161">
        <w:rPr>
          <w:rFonts w:ascii="Martti" w:hAnsi="Martti"/>
          <w:sz w:val="22"/>
          <w:szCs w:val="22"/>
        </w:rPr>
        <w:t xml:space="preserve">vt. </w:t>
      </w:r>
      <w:r w:rsidRPr="003A3827">
        <w:rPr>
          <w:rFonts w:ascii="Martti" w:hAnsi="Martti"/>
          <w:sz w:val="22"/>
          <w:szCs w:val="22"/>
        </w:rPr>
        <w:t xml:space="preserve">talouspäällikkö, pöytäkirjanpitäjä </w:t>
      </w:r>
    </w:p>
    <w:p w14:paraId="188757DE" w14:textId="77777777" w:rsidR="00714CF3" w:rsidRPr="003A3827" w:rsidRDefault="00714CF3" w:rsidP="002358B4">
      <w:pPr>
        <w:tabs>
          <w:tab w:val="left" w:pos="4534"/>
          <w:tab w:val="left" w:pos="5103"/>
          <w:tab w:val="left" w:pos="5667"/>
          <w:tab w:val="left" w:pos="8928"/>
        </w:tabs>
        <w:ind w:left="2265" w:hanging="2265"/>
        <w:jc w:val="both"/>
        <w:rPr>
          <w:rFonts w:ascii="Martti" w:hAnsi="Martti"/>
          <w:color w:val="FF0000"/>
          <w:sz w:val="22"/>
          <w:szCs w:val="22"/>
        </w:rPr>
      </w:pPr>
      <w:r w:rsidRPr="003A3827">
        <w:rPr>
          <w:rFonts w:ascii="Martti" w:hAnsi="Martti"/>
          <w:color w:val="FF0000"/>
          <w:sz w:val="22"/>
          <w:szCs w:val="22"/>
        </w:rPr>
        <w:tab/>
      </w:r>
    </w:p>
    <w:p w14:paraId="1B4299B8" w14:textId="7255F301" w:rsidR="00714CF3" w:rsidRPr="0049717B"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Asiat</w:t>
      </w:r>
      <w:r w:rsidRPr="003A3827">
        <w:rPr>
          <w:rFonts w:ascii="Martti" w:hAnsi="Martti"/>
          <w:color w:val="FF0000"/>
          <w:sz w:val="22"/>
          <w:szCs w:val="22"/>
        </w:rPr>
        <w:tab/>
      </w:r>
      <w:r w:rsidRPr="003A3827">
        <w:rPr>
          <w:rFonts w:ascii="Martti" w:hAnsi="Martti"/>
          <w:sz w:val="22"/>
          <w:szCs w:val="22"/>
        </w:rPr>
        <w:t xml:space="preserve">§ </w:t>
      </w:r>
      <w:proofErr w:type="gramStart"/>
      <w:r w:rsidR="00DD00ED" w:rsidRPr="003A3827">
        <w:rPr>
          <w:rFonts w:ascii="Martti" w:hAnsi="Martti"/>
          <w:sz w:val="22"/>
          <w:szCs w:val="22"/>
        </w:rPr>
        <w:t>1</w:t>
      </w:r>
      <w:r w:rsidR="00592AF5" w:rsidRPr="003A3827">
        <w:rPr>
          <w:rFonts w:ascii="Martti" w:hAnsi="Martti"/>
          <w:sz w:val="22"/>
          <w:szCs w:val="22"/>
        </w:rPr>
        <w:t>-</w:t>
      </w:r>
      <w:r w:rsidR="008E5B58" w:rsidRPr="0049717B">
        <w:rPr>
          <w:rFonts w:ascii="Martti" w:hAnsi="Martti"/>
          <w:sz w:val="22"/>
          <w:szCs w:val="22"/>
        </w:rPr>
        <w:t>1</w:t>
      </w:r>
      <w:r w:rsidR="00543832" w:rsidRPr="0049717B">
        <w:rPr>
          <w:rFonts w:ascii="Martti" w:hAnsi="Martti"/>
          <w:sz w:val="22"/>
          <w:szCs w:val="22"/>
        </w:rPr>
        <w:t>4</w:t>
      </w:r>
      <w:proofErr w:type="gramEnd"/>
    </w:p>
    <w:p w14:paraId="650FF8EA"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p>
    <w:p w14:paraId="30CD1761" w14:textId="673F9E90" w:rsidR="00714CF3" w:rsidRPr="003A3827" w:rsidRDefault="00714CF3" w:rsidP="00714CF3">
      <w:pPr>
        <w:tabs>
          <w:tab w:val="left" w:pos="2269"/>
          <w:tab w:val="left" w:pos="3402"/>
          <w:tab w:val="left" w:pos="5104"/>
          <w:tab w:val="left" w:pos="6663"/>
        </w:tabs>
        <w:jc w:val="both"/>
        <w:rPr>
          <w:rFonts w:ascii="Martti" w:hAnsi="Martti"/>
          <w:color w:val="FF0000"/>
          <w:sz w:val="22"/>
          <w:szCs w:val="22"/>
        </w:rPr>
      </w:pPr>
      <w:r w:rsidRPr="003A3827">
        <w:rPr>
          <w:rFonts w:ascii="Martti" w:hAnsi="Martti"/>
          <w:sz w:val="22"/>
          <w:szCs w:val="22"/>
        </w:rPr>
        <w:t>Valitusosoitus</w:t>
      </w:r>
      <w:r w:rsidRPr="003A3827">
        <w:rPr>
          <w:rFonts w:ascii="Martti" w:hAnsi="Martti"/>
          <w:sz w:val="22"/>
          <w:szCs w:val="22"/>
        </w:rPr>
        <w:tab/>
        <w:t xml:space="preserve">Kirkkolain 25. luvun 2 §:n mukainen valitusosoitus § </w:t>
      </w:r>
      <w:r w:rsidR="00F62462" w:rsidRPr="0049717B">
        <w:rPr>
          <w:rFonts w:ascii="Martti" w:hAnsi="Martti"/>
          <w:sz w:val="22"/>
          <w:szCs w:val="22"/>
        </w:rPr>
        <w:t>1</w:t>
      </w:r>
      <w:r w:rsidR="00543832" w:rsidRPr="0049717B">
        <w:rPr>
          <w:rFonts w:ascii="Martti" w:hAnsi="Martti"/>
          <w:sz w:val="22"/>
          <w:szCs w:val="22"/>
        </w:rPr>
        <w:t>3</w:t>
      </w:r>
    </w:p>
    <w:p w14:paraId="4706AD12" w14:textId="77777777" w:rsidR="00714CF3" w:rsidRPr="003A3827"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1692B105" w:rsidR="00714CF3" w:rsidRPr="003A3827" w:rsidRDefault="00714CF3" w:rsidP="00625C4D">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Allekirjoitus</w:t>
      </w:r>
      <w:r w:rsidRPr="003A3827">
        <w:rPr>
          <w:rFonts w:ascii="Martti" w:hAnsi="Martti"/>
          <w:sz w:val="22"/>
          <w:szCs w:val="22"/>
        </w:rPr>
        <w:tab/>
        <w:t>______________________</w:t>
      </w:r>
      <w:r w:rsidR="00625C4D" w:rsidRPr="003A3827">
        <w:rPr>
          <w:rFonts w:ascii="Martti" w:hAnsi="Martti"/>
          <w:sz w:val="22"/>
          <w:szCs w:val="22"/>
        </w:rPr>
        <w:t>___________________</w:t>
      </w:r>
      <w:r w:rsidRPr="003A3827">
        <w:rPr>
          <w:rFonts w:ascii="Martti" w:hAnsi="Martti"/>
          <w:sz w:val="22"/>
          <w:szCs w:val="22"/>
        </w:rPr>
        <w:t xml:space="preserve">   </w:t>
      </w:r>
      <w:r w:rsidR="00625C4D" w:rsidRPr="003A3827">
        <w:rPr>
          <w:rFonts w:ascii="Martti" w:hAnsi="Martti"/>
          <w:sz w:val="22"/>
          <w:szCs w:val="22"/>
        </w:rPr>
        <w:tab/>
        <w:t>___________________________________</w:t>
      </w:r>
      <w:r w:rsidRPr="003A3827">
        <w:rPr>
          <w:rFonts w:ascii="Martti" w:hAnsi="Martti"/>
          <w:sz w:val="22"/>
          <w:szCs w:val="22"/>
        </w:rPr>
        <w:t xml:space="preserve"> </w:t>
      </w:r>
    </w:p>
    <w:p w14:paraId="00F0A967" w14:textId="31FFA9AA" w:rsidR="00714CF3" w:rsidRPr="003A3827" w:rsidRDefault="00714CF3" w:rsidP="00714CF3">
      <w:pPr>
        <w:tabs>
          <w:tab w:val="left" w:pos="2269"/>
          <w:tab w:val="left" w:pos="3402"/>
          <w:tab w:val="left" w:pos="4875"/>
          <w:tab w:val="left" w:pos="5104"/>
          <w:tab w:val="left" w:pos="6663"/>
        </w:tabs>
        <w:jc w:val="both"/>
        <w:rPr>
          <w:rFonts w:ascii="Martti" w:hAnsi="Martti"/>
          <w:sz w:val="22"/>
          <w:szCs w:val="22"/>
        </w:rPr>
      </w:pPr>
      <w:r w:rsidRPr="003A3827">
        <w:rPr>
          <w:rFonts w:ascii="Martti" w:hAnsi="Martti"/>
          <w:sz w:val="22"/>
          <w:szCs w:val="22"/>
        </w:rPr>
        <w:tab/>
        <w:t xml:space="preserve">puheenjohtaja         </w:t>
      </w:r>
      <w:r w:rsidRPr="003A3827">
        <w:rPr>
          <w:rFonts w:ascii="Martti" w:hAnsi="Martti"/>
          <w:sz w:val="22"/>
          <w:szCs w:val="22"/>
        </w:rPr>
        <w:tab/>
      </w:r>
      <w:r w:rsidR="00625C4D" w:rsidRPr="003A3827">
        <w:rPr>
          <w:rFonts w:ascii="Martti" w:hAnsi="Martti"/>
          <w:sz w:val="22"/>
          <w:szCs w:val="22"/>
        </w:rPr>
        <w:tab/>
      </w:r>
      <w:r w:rsidRPr="003A3827">
        <w:rPr>
          <w:rFonts w:ascii="Martti" w:hAnsi="Martti"/>
          <w:sz w:val="22"/>
          <w:szCs w:val="22"/>
        </w:rPr>
        <w:t>pöytäkirjanpitäjä</w:t>
      </w:r>
    </w:p>
    <w:p w14:paraId="2B9F73F7" w14:textId="77777777" w:rsidR="00714CF3" w:rsidRPr="003A3827"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p>
    <w:p w14:paraId="251B5543" w14:textId="2675FCBD"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Pöytäkirja on</w:t>
      </w:r>
      <w:r w:rsidRPr="003A3827">
        <w:rPr>
          <w:rFonts w:ascii="Martti" w:hAnsi="Martti"/>
          <w:sz w:val="22"/>
          <w:szCs w:val="22"/>
        </w:rPr>
        <w:tab/>
        <w:t xml:space="preserve">Pihtipudas </w:t>
      </w:r>
      <w:r w:rsidR="00941B25" w:rsidRPr="003A3827">
        <w:rPr>
          <w:rFonts w:ascii="Martti" w:hAnsi="Martti"/>
          <w:sz w:val="22"/>
          <w:szCs w:val="22"/>
        </w:rPr>
        <w:t>5</w:t>
      </w:r>
      <w:r w:rsidR="00625C4D" w:rsidRPr="003A3827">
        <w:rPr>
          <w:rFonts w:ascii="Martti" w:hAnsi="Martti"/>
          <w:sz w:val="22"/>
          <w:szCs w:val="22"/>
        </w:rPr>
        <w:t>.2.202</w:t>
      </w:r>
      <w:r w:rsidR="00941B25" w:rsidRPr="003A3827">
        <w:rPr>
          <w:rFonts w:ascii="Martti" w:hAnsi="Martti"/>
          <w:sz w:val="22"/>
          <w:szCs w:val="22"/>
        </w:rPr>
        <w:t>4</w:t>
      </w:r>
    </w:p>
    <w:p w14:paraId="24A2B14A"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tarkastettu</w:t>
      </w:r>
      <w:r w:rsidRPr="003A3827">
        <w:rPr>
          <w:rFonts w:ascii="Martti" w:hAnsi="Martti"/>
          <w:sz w:val="22"/>
          <w:szCs w:val="22"/>
        </w:rPr>
        <w:tab/>
      </w:r>
    </w:p>
    <w:p w14:paraId="107819B9" w14:textId="5FDC85F6"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t>____________________</w:t>
      </w:r>
      <w:r w:rsidR="00740F58" w:rsidRPr="003A3827">
        <w:rPr>
          <w:rFonts w:ascii="Martti" w:hAnsi="Martti"/>
          <w:sz w:val="22"/>
          <w:szCs w:val="22"/>
        </w:rPr>
        <w:t>______________</w:t>
      </w:r>
      <w:r w:rsidRPr="003A3827">
        <w:rPr>
          <w:rFonts w:ascii="Martti" w:hAnsi="Martti"/>
          <w:sz w:val="22"/>
          <w:szCs w:val="22"/>
        </w:rPr>
        <w:tab/>
        <w:t>____________________</w:t>
      </w:r>
      <w:r w:rsidR="00740F58" w:rsidRPr="003A3827">
        <w:rPr>
          <w:rFonts w:ascii="Martti" w:hAnsi="Martti"/>
          <w:sz w:val="22"/>
          <w:szCs w:val="22"/>
        </w:rPr>
        <w:t>______________</w:t>
      </w:r>
    </w:p>
    <w:p w14:paraId="6A7F8205"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ab/>
        <w:t>pöytäkirjantarkastaja</w:t>
      </w:r>
      <w:r w:rsidRPr="003A3827">
        <w:rPr>
          <w:rFonts w:ascii="Martti" w:hAnsi="Martti"/>
          <w:sz w:val="22"/>
          <w:szCs w:val="22"/>
        </w:rPr>
        <w:tab/>
        <w:t>pöytäkirjantarkastaja</w:t>
      </w:r>
    </w:p>
    <w:p w14:paraId="38ABD7AA"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 xml:space="preserve">Pöytäkirja on ollut </w:t>
      </w:r>
    </w:p>
    <w:p w14:paraId="6E1154DD"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 xml:space="preserve">yleisesti nähtävänä </w:t>
      </w:r>
    </w:p>
    <w:p w14:paraId="29F195AD" w14:textId="77777777" w:rsidR="00714CF3" w:rsidRPr="003A3827" w:rsidRDefault="00714CF3" w:rsidP="00714CF3">
      <w:pPr>
        <w:tabs>
          <w:tab w:val="left" w:pos="2269"/>
          <w:tab w:val="left" w:pos="3402"/>
          <w:tab w:val="left" w:pos="5104"/>
          <w:tab w:val="left" w:pos="6663"/>
        </w:tabs>
        <w:jc w:val="both"/>
        <w:rPr>
          <w:rFonts w:ascii="Martti" w:hAnsi="Martti"/>
          <w:color w:val="FF0000"/>
          <w:sz w:val="22"/>
          <w:szCs w:val="22"/>
        </w:rPr>
      </w:pPr>
      <w:r w:rsidRPr="003A3827">
        <w:rPr>
          <w:rFonts w:ascii="Martti" w:hAnsi="Martti"/>
          <w:sz w:val="22"/>
          <w:szCs w:val="22"/>
        </w:rPr>
        <w:t>kirkkoherran-</w:t>
      </w:r>
    </w:p>
    <w:p w14:paraId="3407DD33" w14:textId="558FB935" w:rsidR="00714CF3" w:rsidRPr="003A3827" w:rsidRDefault="00714CF3" w:rsidP="00714CF3">
      <w:pPr>
        <w:tabs>
          <w:tab w:val="left" w:pos="2269"/>
          <w:tab w:val="left" w:pos="3402"/>
          <w:tab w:val="left" w:pos="5104"/>
          <w:tab w:val="left" w:pos="6663"/>
        </w:tabs>
        <w:jc w:val="both"/>
        <w:rPr>
          <w:rFonts w:ascii="Martti" w:hAnsi="Martti"/>
          <w:color w:val="FF0000"/>
          <w:sz w:val="22"/>
          <w:szCs w:val="22"/>
        </w:rPr>
      </w:pPr>
      <w:r w:rsidRPr="003A3827">
        <w:rPr>
          <w:rFonts w:ascii="Martti" w:hAnsi="Martti"/>
          <w:sz w:val="22"/>
          <w:szCs w:val="22"/>
        </w:rPr>
        <w:t>virastossa</w:t>
      </w:r>
      <w:r w:rsidRPr="003A3827">
        <w:rPr>
          <w:rFonts w:ascii="Martti" w:hAnsi="Martti"/>
          <w:color w:val="FF0000"/>
          <w:sz w:val="22"/>
          <w:szCs w:val="22"/>
        </w:rPr>
        <w:tab/>
      </w:r>
      <w:r w:rsidR="00941B25" w:rsidRPr="0049717B">
        <w:rPr>
          <w:rFonts w:ascii="Martti" w:hAnsi="Martti"/>
          <w:sz w:val="22"/>
          <w:szCs w:val="22"/>
        </w:rPr>
        <w:t>6</w:t>
      </w:r>
      <w:r w:rsidR="00625C4D" w:rsidRPr="0049717B">
        <w:rPr>
          <w:rFonts w:ascii="Martti" w:hAnsi="Martti"/>
          <w:sz w:val="22"/>
          <w:szCs w:val="22"/>
        </w:rPr>
        <w:t>.-2</w:t>
      </w:r>
      <w:r w:rsidR="00941B25" w:rsidRPr="0049717B">
        <w:rPr>
          <w:rFonts w:ascii="Martti" w:hAnsi="Martti"/>
          <w:sz w:val="22"/>
          <w:szCs w:val="22"/>
        </w:rPr>
        <w:t>6</w:t>
      </w:r>
      <w:r w:rsidR="00625C4D" w:rsidRPr="0049717B">
        <w:rPr>
          <w:rFonts w:ascii="Martti" w:hAnsi="Martti"/>
          <w:sz w:val="22"/>
          <w:szCs w:val="22"/>
        </w:rPr>
        <w:t>.2.202</w:t>
      </w:r>
      <w:r w:rsidR="00941B25" w:rsidRPr="0049717B">
        <w:rPr>
          <w:rFonts w:ascii="Martti" w:hAnsi="Martti"/>
          <w:sz w:val="22"/>
          <w:szCs w:val="22"/>
        </w:rPr>
        <w:t>4</w:t>
      </w:r>
    </w:p>
    <w:p w14:paraId="2CBDAEB7" w14:textId="77777777" w:rsidR="00714CF3" w:rsidRPr="003A3827" w:rsidRDefault="00714CF3" w:rsidP="00714CF3">
      <w:pPr>
        <w:tabs>
          <w:tab w:val="left" w:pos="2269"/>
          <w:tab w:val="left" w:pos="3402"/>
          <w:tab w:val="left" w:pos="5104"/>
          <w:tab w:val="left" w:pos="6663"/>
        </w:tabs>
        <w:jc w:val="both"/>
        <w:rPr>
          <w:rFonts w:ascii="Martti" w:hAnsi="Martti"/>
          <w:color w:val="FF0000"/>
          <w:sz w:val="22"/>
          <w:szCs w:val="22"/>
        </w:rPr>
      </w:pPr>
    </w:p>
    <w:p w14:paraId="03E47D5F"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r w:rsidRPr="003A3827">
        <w:rPr>
          <w:rFonts w:ascii="Martti" w:hAnsi="Martti"/>
          <w:sz w:val="22"/>
          <w:szCs w:val="22"/>
        </w:rPr>
        <w:t>Pöytäkirjan nähtävä-</w:t>
      </w:r>
    </w:p>
    <w:p w14:paraId="68861C1D" w14:textId="7075A3EA" w:rsidR="00714CF3" w:rsidRPr="003A3827" w:rsidRDefault="00714CF3" w:rsidP="00714CF3">
      <w:pPr>
        <w:tabs>
          <w:tab w:val="left" w:pos="2269"/>
          <w:tab w:val="left" w:pos="3402"/>
          <w:tab w:val="left" w:pos="5104"/>
          <w:tab w:val="left" w:pos="6663"/>
        </w:tabs>
        <w:jc w:val="both"/>
        <w:rPr>
          <w:rFonts w:ascii="Martti" w:hAnsi="Martti"/>
          <w:sz w:val="22"/>
          <w:szCs w:val="22"/>
        </w:rPr>
      </w:pPr>
      <w:proofErr w:type="spellStart"/>
      <w:r w:rsidRPr="003A3827">
        <w:rPr>
          <w:rFonts w:ascii="Martti" w:hAnsi="Martti"/>
          <w:sz w:val="22"/>
          <w:szCs w:val="22"/>
        </w:rPr>
        <w:t>näolosta</w:t>
      </w:r>
      <w:proofErr w:type="spellEnd"/>
      <w:r w:rsidRPr="003A3827">
        <w:rPr>
          <w:rFonts w:ascii="Martti" w:hAnsi="Martti"/>
          <w:sz w:val="22"/>
          <w:szCs w:val="22"/>
        </w:rPr>
        <w:t xml:space="preserve"> on ilmoitettu</w:t>
      </w:r>
      <w:r w:rsidRPr="003A3827">
        <w:rPr>
          <w:rFonts w:ascii="Martti" w:hAnsi="Martti"/>
          <w:sz w:val="22"/>
          <w:szCs w:val="22"/>
        </w:rPr>
        <w:tab/>
        <w:t xml:space="preserve">Kirkkoherranviraston ilmoitustaululla </w:t>
      </w:r>
      <w:r w:rsidR="00B97794" w:rsidRPr="0049717B">
        <w:rPr>
          <w:rFonts w:ascii="Martti" w:hAnsi="Martti"/>
          <w:sz w:val="22"/>
          <w:szCs w:val="22"/>
        </w:rPr>
        <w:t>2</w:t>
      </w:r>
      <w:r w:rsidR="00543832" w:rsidRPr="0049717B">
        <w:rPr>
          <w:rFonts w:ascii="Martti" w:hAnsi="Martti"/>
          <w:sz w:val="22"/>
          <w:szCs w:val="22"/>
        </w:rPr>
        <w:t>9</w:t>
      </w:r>
      <w:r w:rsidR="00625C4D" w:rsidRPr="0049717B">
        <w:rPr>
          <w:rFonts w:ascii="Martti" w:hAnsi="Martti"/>
          <w:sz w:val="22"/>
          <w:szCs w:val="22"/>
        </w:rPr>
        <w:t>.1.-</w:t>
      </w:r>
      <w:r w:rsidR="00941B25" w:rsidRPr="0049717B">
        <w:rPr>
          <w:rFonts w:ascii="Martti" w:hAnsi="Martti"/>
          <w:sz w:val="22"/>
          <w:szCs w:val="22"/>
        </w:rPr>
        <w:t>26</w:t>
      </w:r>
      <w:r w:rsidR="00625C4D" w:rsidRPr="0049717B">
        <w:rPr>
          <w:rFonts w:ascii="Martti" w:hAnsi="Martti"/>
          <w:sz w:val="22"/>
          <w:szCs w:val="22"/>
        </w:rPr>
        <w:t>.2.202</w:t>
      </w:r>
      <w:r w:rsidR="00941B25" w:rsidRPr="0049717B">
        <w:rPr>
          <w:rFonts w:ascii="Martti" w:hAnsi="Martti"/>
          <w:sz w:val="22"/>
          <w:szCs w:val="22"/>
        </w:rPr>
        <w:t>4</w:t>
      </w:r>
    </w:p>
    <w:p w14:paraId="4D7508A9" w14:textId="77777777" w:rsidR="00714CF3" w:rsidRPr="003A3827"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3A3827" w:rsidRDefault="00714CF3" w:rsidP="00714CF3">
      <w:pPr>
        <w:tabs>
          <w:tab w:val="left" w:pos="2269"/>
          <w:tab w:val="left" w:pos="3402"/>
          <w:tab w:val="left" w:pos="5104"/>
          <w:tab w:val="left" w:pos="6663"/>
          <w:tab w:val="left" w:pos="7372"/>
        </w:tabs>
        <w:jc w:val="both"/>
        <w:rPr>
          <w:rFonts w:ascii="Martti" w:hAnsi="Martti"/>
          <w:sz w:val="22"/>
          <w:szCs w:val="22"/>
        </w:rPr>
        <w:sectPr w:rsidR="00714CF3" w:rsidRPr="003A3827" w:rsidSect="00FF0EF5">
          <w:headerReference w:type="default" r:id="rId8"/>
          <w:footerReference w:type="default" r:id="rId9"/>
          <w:headerReference w:type="first" r:id="rId10"/>
          <w:footnotePr>
            <w:pos w:val="beneathText"/>
          </w:footnotePr>
          <w:pgSz w:w="11905" w:h="16837"/>
          <w:pgMar w:top="1276" w:right="1134" w:bottom="1418" w:left="1134" w:header="709" w:footer="567" w:gutter="0"/>
          <w:pgNumType w:start="1"/>
          <w:cols w:space="708"/>
          <w:titlePg/>
          <w:docGrid w:linePitch="360"/>
        </w:sectPr>
      </w:pPr>
      <w:r w:rsidRPr="003A3827">
        <w:rPr>
          <w:rFonts w:ascii="Martti" w:hAnsi="Martti"/>
          <w:sz w:val="22"/>
          <w:szCs w:val="22"/>
        </w:rPr>
        <w:t>Allekirjoitus</w:t>
      </w:r>
      <w:r w:rsidRPr="003A3827">
        <w:rPr>
          <w:rFonts w:ascii="Martti" w:hAnsi="Martti"/>
          <w:sz w:val="22"/>
          <w:szCs w:val="22"/>
        </w:rPr>
        <w:tab/>
      </w:r>
      <w:r w:rsidR="00625C4D" w:rsidRPr="003A3827">
        <w:rPr>
          <w:rFonts w:ascii="Martti" w:hAnsi="Martti"/>
          <w:sz w:val="22"/>
          <w:szCs w:val="22"/>
        </w:rPr>
        <w:t>_________________________________________</w:t>
      </w:r>
    </w:p>
    <w:p w14:paraId="50CF8317" w14:textId="77777777" w:rsidR="00714CF3" w:rsidRPr="003A3827" w:rsidRDefault="00714CF3" w:rsidP="00714CF3">
      <w:pPr>
        <w:pStyle w:val="Esitys"/>
        <w:rPr>
          <w:rFonts w:ascii="Martti" w:hAnsi="Martti"/>
          <w:sz w:val="22"/>
          <w:szCs w:val="22"/>
        </w:rPr>
      </w:pPr>
      <w:r w:rsidRPr="003A3827">
        <w:rPr>
          <w:rFonts w:ascii="Martti" w:hAnsi="Martti"/>
          <w:sz w:val="22"/>
          <w:szCs w:val="22"/>
        </w:rPr>
        <w:lastRenderedPageBreak/>
        <w:t>KOKOUKSEN ALOITUS, LAILLISUUS JA PÄÄTÖSVALTAISUUS</w:t>
      </w:r>
    </w:p>
    <w:p w14:paraId="43E4F4BA"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 xml:space="preserve">Kirkkoneuvosto  </w:t>
      </w:r>
    </w:p>
    <w:p w14:paraId="418D6893"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 xml:space="preserve">§ </w:t>
      </w:r>
      <w:r w:rsidR="00883845" w:rsidRPr="003A3827">
        <w:rPr>
          <w:rFonts w:ascii="Martti" w:hAnsi="Martti"/>
          <w:sz w:val="22"/>
          <w:szCs w:val="22"/>
        </w:rPr>
        <w:t>1</w:t>
      </w:r>
    </w:p>
    <w:p w14:paraId="68F1A38B" w14:textId="7718B8CD" w:rsidR="00714CF3" w:rsidRPr="0049717B" w:rsidRDefault="00714CF3" w:rsidP="00714CF3">
      <w:pPr>
        <w:pStyle w:val="Pytkirja"/>
        <w:tabs>
          <w:tab w:val="left" w:pos="2268"/>
        </w:tabs>
        <w:ind w:left="1134"/>
        <w:rPr>
          <w:rFonts w:ascii="Martti" w:hAnsi="Martti"/>
          <w:sz w:val="22"/>
          <w:szCs w:val="22"/>
        </w:rPr>
      </w:pPr>
      <w:r w:rsidRPr="0049717B">
        <w:rPr>
          <w:rFonts w:ascii="Martti" w:hAnsi="Martti"/>
          <w:sz w:val="22"/>
          <w:szCs w:val="22"/>
        </w:rPr>
        <w:t xml:space="preserve">Kokouksen päätösvaltaisuuden edellytyksenä on kirkkolain </w:t>
      </w:r>
      <w:r w:rsidR="00B97794" w:rsidRPr="0049717B">
        <w:rPr>
          <w:rFonts w:ascii="Martti" w:hAnsi="Martti"/>
          <w:sz w:val="22"/>
          <w:szCs w:val="22"/>
        </w:rPr>
        <w:t>10</w:t>
      </w:r>
      <w:r w:rsidRPr="0049717B">
        <w:rPr>
          <w:rFonts w:ascii="Martti" w:hAnsi="Martti"/>
          <w:sz w:val="22"/>
          <w:szCs w:val="22"/>
        </w:rPr>
        <w:t xml:space="preserve">. luvun </w:t>
      </w:r>
      <w:r w:rsidR="00B97794" w:rsidRPr="0049717B">
        <w:rPr>
          <w:rFonts w:ascii="Martti" w:hAnsi="Martti"/>
          <w:sz w:val="22"/>
          <w:szCs w:val="22"/>
        </w:rPr>
        <w:t>15</w:t>
      </w:r>
      <w:r w:rsidRPr="0049717B">
        <w:rPr>
          <w:rFonts w:ascii="Martti" w:hAnsi="Martti"/>
          <w:sz w:val="22"/>
          <w:szCs w:val="22"/>
        </w:rPr>
        <w:t xml:space="preserve"> §:n mukaan, että saapuvilla on enemmän kuin puolet silloisista jäsenistä. </w:t>
      </w:r>
    </w:p>
    <w:p w14:paraId="191C0B07" w14:textId="3158E97E" w:rsidR="00714CF3" w:rsidRPr="0049717B" w:rsidRDefault="00B97794" w:rsidP="00714CF3">
      <w:pPr>
        <w:pStyle w:val="Pytkirja"/>
        <w:tabs>
          <w:tab w:val="left" w:pos="2268"/>
        </w:tabs>
        <w:ind w:left="1134"/>
        <w:rPr>
          <w:rFonts w:ascii="Martti" w:hAnsi="Martti"/>
          <w:sz w:val="22"/>
          <w:szCs w:val="22"/>
        </w:rPr>
      </w:pPr>
      <w:r w:rsidRPr="0049717B">
        <w:rPr>
          <w:rFonts w:ascii="Martti" w:hAnsi="Martti"/>
          <w:sz w:val="22"/>
          <w:szCs w:val="22"/>
        </w:rPr>
        <w:t>Kirkkoneuvoston ohjesäännön mukaan k</w:t>
      </w:r>
      <w:r w:rsidR="00714CF3" w:rsidRPr="0049717B">
        <w:rPr>
          <w:rFonts w:ascii="Martti" w:hAnsi="Martti"/>
          <w:sz w:val="22"/>
          <w:szCs w:val="22"/>
        </w:rPr>
        <w:t xml:space="preserve">okouskutsu on lähetettävä </w:t>
      </w:r>
      <w:r w:rsidRPr="0049717B">
        <w:rPr>
          <w:rFonts w:ascii="Martti" w:hAnsi="Martti"/>
          <w:sz w:val="22"/>
          <w:szCs w:val="22"/>
        </w:rPr>
        <w:t>5</w:t>
      </w:r>
      <w:r w:rsidR="00714CF3" w:rsidRPr="0049717B">
        <w:rPr>
          <w:rFonts w:ascii="Martti" w:hAnsi="Martti"/>
          <w:sz w:val="22"/>
          <w:szCs w:val="22"/>
        </w:rPr>
        <w:t xml:space="preserve"> päivää ennen kokousta ja esityslista </w:t>
      </w:r>
      <w:r w:rsidRPr="0049717B">
        <w:rPr>
          <w:rFonts w:ascii="Martti" w:hAnsi="Martti"/>
          <w:sz w:val="22"/>
          <w:szCs w:val="22"/>
        </w:rPr>
        <w:t>5</w:t>
      </w:r>
      <w:r w:rsidR="00714CF3" w:rsidRPr="0049717B">
        <w:rPr>
          <w:rFonts w:ascii="Martti" w:hAnsi="Martti"/>
          <w:sz w:val="22"/>
          <w:szCs w:val="22"/>
        </w:rPr>
        <w:t xml:space="preserve"> päivää ennen kokousta. Kutsu </w:t>
      </w:r>
      <w:r w:rsidRPr="0049717B">
        <w:rPr>
          <w:rFonts w:ascii="Martti" w:hAnsi="Martti"/>
          <w:sz w:val="22"/>
          <w:szCs w:val="22"/>
        </w:rPr>
        <w:t xml:space="preserve">ja esityslista </w:t>
      </w:r>
      <w:r w:rsidR="00714CF3" w:rsidRPr="0049717B">
        <w:rPr>
          <w:rFonts w:ascii="Martti" w:hAnsi="Martti"/>
          <w:sz w:val="22"/>
          <w:szCs w:val="22"/>
        </w:rPr>
        <w:t xml:space="preserve">kirkkoneuvoston kokoukseen on lähetetty </w:t>
      </w:r>
      <w:r w:rsidR="00625C4D" w:rsidRPr="0049717B">
        <w:rPr>
          <w:rFonts w:ascii="Martti" w:hAnsi="Martti"/>
          <w:sz w:val="22"/>
          <w:szCs w:val="22"/>
        </w:rPr>
        <w:t>2</w:t>
      </w:r>
      <w:r w:rsidR="00543832" w:rsidRPr="0049717B">
        <w:rPr>
          <w:rFonts w:ascii="Martti" w:hAnsi="Martti"/>
          <w:sz w:val="22"/>
          <w:szCs w:val="22"/>
        </w:rPr>
        <w:t>9</w:t>
      </w:r>
      <w:r w:rsidR="00592AF5" w:rsidRPr="0049717B">
        <w:rPr>
          <w:rFonts w:ascii="Martti" w:hAnsi="Martti"/>
          <w:sz w:val="22"/>
          <w:szCs w:val="22"/>
        </w:rPr>
        <w:t>.1.202</w:t>
      </w:r>
      <w:r w:rsidRPr="0049717B">
        <w:rPr>
          <w:rFonts w:ascii="Martti" w:hAnsi="Martti"/>
          <w:sz w:val="22"/>
          <w:szCs w:val="22"/>
        </w:rPr>
        <w:t>4.</w:t>
      </w:r>
    </w:p>
    <w:p w14:paraId="63DFC4DC"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Esitys</w:t>
      </w:r>
    </w:p>
    <w:p w14:paraId="1A902A67" w14:textId="49611545" w:rsidR="00714CF3" w:rsidRDefault="00B97794" w:rsidP="00714CF3">
      <w:pPr>
        <w:pStyle w:val="Pytkirja"/>
        <w:tabs>
          <w:tab w:val="left" w:pos="2268"/>
        </w:tabs>
        <w:ind w:left="1134"/>
        <w:rPr>
          <w:rFonts w:ascii="Martti" w:hAnsi="Martti"/>
          <w:sz w:val="22"/>
          <w:szCs w:val="22"/>
        </w:rPr>
      </w:pPr>
      <w:r w:rsidRPr="003A3827">
        <w:rPr>
          <w:rFonts w:ascii="Martti" w:hAnsi="Martti"/>
          <w:sz w:val="22"/>
          <w:szCs w:val="22"/>
        </w:rPr>
        <w:t xml:space="preserve">Puheenjohtaja avaa kokouksen. </w:t>
      </w:r>
      <w:r w:rsidR="00714CF3" w:rsidRPr="003A3827">
        <w:rPr>
          <w:rFonts w:ascii="Martti" w:hAnsi="Martti"/>
          <w:sz w:val="22"/>
          <w:szCs w:val="22"/>
        </w:rPr>
        <w:t xml:space="preserve">Kirkkoherra pitää alkuhartauden. Kokous todetaan </w:t>
      </w:r>
      <w:r w:rsidR="008D754D" w:rsidRPr="003A3827">
        <w:rPr>
          <w:rFonts w:ascii="Martti" w:hAnsi="Martti"/>
          <w:sz w:val="22"/>
          <w:szCs w:val="22"/>
        </w:rPr>
        <w:t>lailliseksi</w:t>
      </w:r>
      <w:r w:rsidR="00714CF3" w:rsidRPr="003A3827">
        <w:rPr>
          <w:rFonts w:ascii="Martti" w:hAnsi="Martti"/>
          <w:sz w:val="22"/>
          <w:szCs w:val="22"/>
        </w:rPr>
        <w:t xml:space="preserve"> ja päätösvaltaiseksi.</w:t>
      </w:r>
    </w:p>
    <w:p w14:paraId="0629F588" w14:textId="77777777" w:rsidR="00E56E7E" w:rsidRPr="003A3827" w:rsidRDefault="00E56E7E" w:rsidP="00714CF3">
      <w:pPr>
        <w:pStyle w:val="Pytkirja"/>
        <w:tabs>
          <w:tab w:val="left" w:pos="2268"/>
        </w:tabs>
        <w:ind w:left="1134"/>
        <w:rPr>
          <w:rFonts w:ascii="Martti" w:hAnsi="Martti"/>
          <w:sz w:val="22"/>
          <w:szCs w:val="22"/>
        </w:rPr>
      </w:pPr>
    </w:p>
    <w:p w14:paraId="56F03E85" w14:textId="77777777" w:rsidR="00E56E7E" w:rsidRDefault="00714CF3" w:rsidP="00714CF3">
      <w:pPr>
        <w:pStyle w:val="Esitys"/>
        <w:jc w:val="both"/>
        <w:rPr>
          <w:rFonts w:ascii="Martti" w:hAnsi="Martti"/>
          <w:sz w:val="22"/>
          <w:szCs w:val="22"/>
        </w:rPr>
      </w:pPr>
      <w:r w:rsidRPr="003A3827">
        <w:rPr>
          <w:rFonts w:ascii="Martti" w:hAnsi="Martti"/>
          <w:sz w:val="22"/>
          <w:szCs w:val="22"/>
        </w:rPr>
        <w:t>Päätös</w:t>
      </w:r>
      <w:r w:rsidR="00E56E7E">
        <w:rPr>
          <w:rFonts w:ascii="Martti" w:hAnsi="Martti"/>
          <w:sz w:val="22"/>
          <w:szCs w:val="22"/>
        </w:rPr>
        <w:tab/>
      </w:r>
    </w:p>
    <w:p w14:paraId="27B77C46" w14:textId="57D5212E" w:rsidR="00714CF3" w:rsidRDefault="00E56E7E" w:rsidP="00000B7E">
      <w:pPr>
        <w:pStyle w:val="Esitys"/>
        <w:ind w:left="1134"/>
        <w:jc w:val="both"/>
        <w:rPr>
          <w:rFonts w:ascii="Martti" w:hAnsi="Martti"/>
          <w:b w:val="0"/>
          <w:bCs/>
          <w:sz w:val="22"/>
          <w:szCs w:val="22"/>
        </w:rPr>
      </w:pPr>
      <w:r w:rsidRPr="00E56E7E">
        <w:rPr>
          <w:rFonts w:ascii="Martti" w:hAnsi="Martti"/>
          <w:b w:val="0"/>
          <w:bCs/>
          <w:sz w:val="22"/>
          <w:szCs w:val="22"/>
        </w:rPr>
        <w:t>Puheenjohtaja kirkkoherra Janne Isomaa</w:t>
      </w:r>
      <w:r>
        <w:rPr>
          <w:rFonts w:ascii="Martti" w:hAnsi="Martti"/>
          <w:b w:val="0"/>
          <w:bCs/>
          <w:sz w:val="22"/>
          <w:szCs w:val="22"/>
        </w:rPr>
        <w:t xml:space="preserve"> avasi kokouksen ja piti alkuhartauden. </w:t>
      </w:r>
    </w:p>
    <w:p w14:paraId="50078CF1" w14:textId="39D4C5CA" w:rsidR="00E56E7E" w:rsidRPr="003A3827" w:rsidRDefault="00E56E7E" w:rsidP="00000B7E">
      <w:pPr>
        <w:pStyle w:val="Esitys"/>
        <w:ind w:left="1134"/>
        <w:jc w:val="both"/>
        <w:rPr>
          <w:rFonts w:ascii="Martti" w:hAnsi="Martti"/>
          <w:sz w:val="22"/>
          <w:szCs w:val="22"/>
        </w:rPr>
      </w:pPr>
      <w:r>
        <w:rPr>
          <w:rFonts w:ascii="Martti" w:hAnsi="Martti"/>
          <w:b w:val="0"/>
          <w:bCs/>
          <w:sz w:val="22"/>
          <w:szCs w:val="22"/>
        </w:rPr>
        <w:t>Esitys hyväksyttiin yksimielisesti.</w:t>
      </w:r>
    </w:p>
    <w:p w14:paraId="45274E83" w14:textId="77777777" w:rsidR="007F3B1C" w:rsidRPr="003A3827" w:rsidRDefault="007F3B1C" w:rsidP="00714CF3">
      <w:pPr>
        <w:pStyle w:val="Esitys"/>
        <w:jc w:val="both"/>
        <w:rPr>
          <w:rFonts w:ascii="Martti" w:hAnsi="Martti"/>
          <w:sz w:val="22"/>
          <w:szCs w:val="22"/>
        </w:rPr>
      </w:pPr>
    </w:p>
    <w:p w14:paraId="0FFBE391" w14:textId="77777777" w:rsidR="007F3B1C" w:rsidRPr="003A3827" w:rsidRDefault="007F3B1C" w:rsidP="00714CF3">
      <w:pPr>
        <w:pStyle w:val="Esitys"/>
        <w:jc w:val="both"/>
        <w:rPr>
          <w:rFonts w:ascii="Martti" w:hAnsi="Martti"/>
          <w:sz w:val="22"/>
          <w:szCs w:val="22"/>
        </w:rPr>
      </w:pPr>
    </w:p>
    <w:p w14:paraId="4D55DB56" w14:textId="77777777" w:rsidR="00714CF3" w:rsidRPr="003A3827" w:rsidRDefault="00714CF3" w:rsidP="00714CF3">
      <w:pPr>
        <w:pStyle w:val="Pytkirja"/>
        <w:rPr>
          <w:rFonts w:ascii="Martti" w:hAnsi="Martti"/>
          <w:sz w:val="22"/>
          <w:szCs w:val="22"/>
        </w:rPr>
      </w:pPr>
    </w:p>
    <w:p w14:paraId="71CC4BC7"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PÖYTÄKIRJANTARKASTUS JA NÄHTÄVILLÄPITO</w:t>
      </w:r>
    </w:p>
    <w:p w14:paraId="458413D1"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Kirkkoneuvosto</w:t>
      </w:r>
    </w:p>
    <w:p w14:paraId="76F922F2" w14:textId="77777777" w:rsidR="00714CF3" w:rsidRPr="003A3827" w:rsidRDefault="00714CF3" w:rsidP="00714CF3">
      <w:pPr>
        <w:pStyle w:val="Esitys"/>
        <w:tabs>
          <w:tab w:val="left" w:pos="1134"/>
        </w:tabs>
        <w:jc w:val="both"/>
        <w:rPr>
          <w:rFonts w:ascii="Martti" w:hAnsi="Martti"/>
          <w:b w:val="0"/>
          <w:sz w:val="22"/>
          <w:szCs w:val="22"/>
        </w:rPr>
      </w:pPr>
      <w:r w:rsidRPr="003A3827">
        <w:rPr>
          <w:rFonts w:ascii="Martti" w:hAnsi="Martti"/>
          <w:sz w:val="22"/>
          <w:szCs w:val="22"/>
        </w:rPr>
        <w:t xml:space="preserve">§ </w:t>
      </w:r>
      <w:r w:rsidR="00592AF5" w:rsidRPr="003A3827">
        <w:rPr>
          <w:rFonts w:ascii="Martti" w:hAnsi="Martti"/>
          <w:sz w:val="22"/>
          <w:szCs w:val="22"/>
        </w:rPr>
        <w:t>2</w:t>
      </w:r>
    </w:p>
    <w:p w14:paraId="4EBE9EF1" w14:textId="77777777" w:rsidR="00714CF3" w:rsidRPr="003A3827" w:rsidRDefault="00714CF3" w:rsidP="00714CF3">
      <w:pPr>
        <w:pStyle w:val="Esitys"/>
        <w:tabs>
          <w:tab w:val="left" w:pos="1134"/>
        </w:tabs>
        <w:jc w:val="both"/>
        <w:rPr>
          <w:rFonts w:ascii="Martti" w:hAnsi="Martti"/>
          <w:sz w:val="22"/>
          <w:szCs w:val="22"/>
        </w:rPr>
      </w:pPr>
    </w:p>
    <w:p w14:paraId="01E4554D"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Esitys</w:t>
      </w:r>
    </w:p>
    <w:p w14:paraId="2FA924F8" w14:textId="6102A997" w:rsidR="00714CF3" w:rsidRPr="003A3827" w:rsidRDefault="00714CF3" w:rsidP="00190CA2">
      <w:pPr>
        <w:tabs>
          <w:tab w:val="left" w:pos="1134"/>
          <w:tab w:val="left" w:pos="2269"/>
          <w:tab w:val="left" w:pos="3402"/>
          <w:tab w:val="left" w:pos="5104"/>
          <w:tab w:val="left" w:pos="6663"/>
        </w:tabs>
        <w:ind w:left="1134"/>
        <w:jc w:val="both"/>
        <w:rPr>
          <w:rFonts w:ascii="Martti" w:hAnsi="Martti"/>
          <w:color w:val="FF0000"/>
          <w:sz w:val="22"/>
          <w:szCs w:val="22"/>
        </w:rPr>
      </w:pPr>
      <w:r w:rsidRPr="003A3827">
        <w:rPr>
          <w:rFonts w:ascii="Martti" w:hAnsi="Martti"/>
          <w:sz w:val="22"/>
          <w:szCs w:val="22"/>
        </w:rPr>
        <w:t xml:space="preserve">Kirkkoneuvosto valitsee kaksi jäsentään tarkastamaan pöytäkirjan. Pöytäkirja tarkastetaan </w:t>
      </w:r>
      <w:r w:rsidR="00B97794" w:rsidRPr="0049717B">
        <w:rPr>
          <w:rFonts w:ascii="Martti" w:hAnsi="Martti"/>
          <w:sz w:val="22"/>
          <w:szCs w:val="22"/>
        </w:rPr>
        <w:t>5</w:t>
      </w:r>
      <w:r w:rsidR="008D754D" w:rsidRPr="0049717B">
        <w:rPr>
          <w:rFonts w:ascii="Martti" w:hAnsi="Martti"/>
          <w:sz w:val="22"/>
          <w:szCs w:val="22"/>
        </w:rPr>
        <w:t>.2</w:t>
      </w:r>
      <w:r w:rsidR="00592AF5" w:rsidRPr="0049717B">
        <w:rPr>
          <w:rFonts w:ascii="Martti" w:hAnsi="Martti"/>
          <w:sz w:val="22"/>
          <w:szCs w:val="22"/>
        </w:rPr>
        <w:t>.202</w:t>
      </w:r>
      <w:r w:rsidR="00B97794" w:rsidRPr="0049717B">
        <w:rPr>
          <w:rFonts w:ascii="Martti" w:hAnsi="Martti"/>
          <w:sz w:val="22"/>
          <w:szCs w:val="22"/>
        </w:rPr>
        <w:t>4</w:t>
      </w:r>
      <w:r w:rsidR="00883845" w:rsidRPr="0049717B">
        <w:rPr>
          <w:rFonts w:ascii="Martti" w:hAnsi="Martti"/>
          <w:sz w:val="22"/>
          <w:szCs w:val="22"/>
        </w:rPr>
        <w:t xml:space="preserve"> </w:t>
      </w:r>
      <w:r w:rsidRPr="003A3827">
        <w:rPr>
          <w:rFonts w:ascii="Martti" w:hAnsi="Martti"/>
          <w:sz w:val="22"/>
          <w:szCs w:val="22"/>
        </w:rPr>
        <w:t>ja ilmoitus tarkastetun pöytäkirjan nähtävänä pidosta pannaan kirkkoherranviraston ilmoitustaululle</w:t>
      </w:r>
      <w:r w:rsidR="00592AF5" w:rsidRPr="003A3827">
        <w:rPr>
          <w:rFonts w:ascii="Martti" w:hAnsi="Martti"/>
          <w:sz w:val="22"/>
          <w:szCs w:val="22"/>
        </w:rPr>
        <w:t xml:space="preserve"> </w:t>
      </w:r>
      <w:r w:rsidR="00B97794" w:rsidRPr="003A3827">
        <w:rPr>
          <w:rFonts w:ascii="Martti" w:hAnsi="Martti"/>
          <w:sz w:val="22"/>
          <w:szCs w:val="22"/>
        </w:rPr>
        <w:t xml:space="preserve">ja internettiin </w:t>
      </w:r>
      <w:r w:rsidR="00B97794" w:rsidRPr="0049717B">
        <w:rPr>
          <w:rFonts w:ascii="Martti" w:hAnsi="Martti"/>
          <w:sz w:val="22"/>
          <w:szCs w:val="22"/>
        </w:rPr>
        <w:t>2</w:t>
      </w:r>
      <w:r w:rsidR="00543832" w:rsidRPr="0049717B">
        <w:rPr>
          <w:rFonts w:ascii="Martti" w:hAnsi="Martti"/>
          <w:sz w:val="22"/>
          <w:szCs w:val="22"/>
        </w:rPr>
        <w:t>9</w:t>
      </w:r>
      <w:r w:rsidR="00190CA2" w:rsidRPr="0049717B">
        <w:rPr>
          <w:rFonts w:ascii="Martti" w:hAnsi="Martti"/>
          <w:sz w:val="22"/>
          <w:szCs w:val="22"/>
        </w:rPr>
        <w:t>.1.</w:t>
      </w:r>
      <w:r w:rsidR="00B97794" w:rsidRPr="0049717B">
        <w:rPr>
          <w:rFonts w:ascii="Martti" w:hAnsi="Martti"/>
          <w:sz w:val="22"/>
          <w:szCs w:val="22"/>
        </w:rPr>
        <w:t>2024</w:t>
      </w:r>
      <w:r w:rsidR="00190CA2" w:rsidRPr="0049717B">
        <w:rPr>
          <w:rFonts w:ascii="Martti" w:hAnsi="Martti"/>
          <w:sz w:val="22"/>
          <w:szCs w:val="22"/>
        </w:rPr>
        <w:t>-2</w:t>
      </w:r>
      <w:r w:rsidR="00B97794" w:rsidRPr="0049717B">
        <w:rPr>
          <w:rFonts w:ascii="Martti" w:hAnsi="Martti"/>
          <w:sz w:val="22"/>
          <w:szCs w:val="22"/>
        </w:rPr>
        <w:t>6</w:t>
      </w:r>
      <w:r w:rsidR="00190CA2" w:rsidRPr="0049717B">
        <w:rPr>
          <w:rFonts w:ascii="Martti" w:hAnsi="Martti"/>
          <w:sz w:val="22"/>
          <w:szCs w:val="22"/>
        </w:rPr>
        <w:t>.2.202</w:t>
      </w:r>
      <w:r w:rsidR="00B97794" w:rsidRPr="0049717B">
        <w:rPr>
          <w:rFonts w:ascii="Martti" w:hAnsi="Martti"/>
          <w:sz w:val="22"/>
          <w:szCs w:val="22"/>
        </w:rPr>
        <w:t>4</w:t>
      </w:r>
      <w:r w:rsidR="00190CA2" w:rsidRPr="0049717B">
        <w:rPr>
          <w:rFonts w:ascii="Martti" w:hAnsi="Martti"/>
          <w:sz w:val="22"/>
          <w:szCs w:val="22"/>
        </w:rPr>
        <w:t xml:space="preserve"> </w:t>
      </w:r>
      <w:r w:rsidRPr="003A3827">
        <w:rPr>
          <w:rFonts w:ascii="Martti" w:hAnsi="Martti"/>
          <w:sz w:val="22"/>
          <w:szCs w:val="22"/>
        </w:rPr>
        <w:t xml:space="preserve">väliseksi ajaksi. </w:t>
      </w:r>
      <w:r w:rsidR="00A36AC4" w:rsidRPr="003A3827">
        <w:rPr>
          <w:rFonts w:ascii="Martti" w:hAnsi="Martti"/>
          <w:sz w:val="22"/>
          <w:szCs w:val="22"/>
        </w:rPr>
        <w:t>Kirkkoneuvosto</w:t>
      </w:r>
      <w:r w:rsidR="009853A0" w:rsidRPr="003A3827">
        <w:rPr>
          <w:rFonts w:ascii="Martti" w:hAnsi="Martti"/>
          <w:sz w:val="22"/>
          <w:szCs w:val="22"/>
        </w:rPr>
        <w:t xml:space="preserve"> </w:t>
      </w:r>
      <w:r w:rsidR="00A36AC4" w:rsidRPr="003A3827">
        <w:rPr>
          <w:rFonts w:ascii="Martti" w:hAnsi="Martti"/>
          <w:sz w:val="22"/>
          <w:szCs w:val="22"/>
        </w:rPr>
        <w:t xml:space="preserve">valitsee pöytäkirjantarkastajiksi </w:t>
      </w:r>
      <w:r w:rsidR="00B97794" w:rsidRPr="0049717B">
        <w:rPr>
          <w:rFonts w:ascii="Martti" w:hAnsi="Martti"/>
          <w:sz w:val="22"/>
          <w:szCs w:val="22"/>
        </w:rPr>
        <w:t>Pentti Hytösen</w:t>
      </w:r>
      <w:r w:rsidR="00A36AC4" w:rsidRPr="0049717B">
        <w:rPr>
          <w:rFonts w:ascii="Martti" w:hAnsi="Martti"/>
          <w:sz w:val="22"/>
          <w:szCs w:val="22"/>
        </w:rPr>
        <w:t xml:space="preserve"> ja </w:t>
      </w:r>
      <w:r w:rsidR="007C70B8" w:rsidRPr="0049717B">
        <w:rPr>
          <w:rFonts w:ascii="Martti" w:hAnsi="Martti"/>
          <w:sz w:val="22"/>
          <w:szCs w:val="22"/>
        </w:rPr>
        <w:t xml:space="preserve">Reijo </w:t>
      </w:r>
      <w:proofErr w:type="spellStart"/>
      <w:r w:rsidR="007C70B8" w:rsidRPr="0049717B">
        <w:rPr>
          <w:rFonts w:ascii="Martti" w:hAnsi="Martti"/>
          <w:sz w:val="22"/>
          <w:szCs w:val="22"/>
        </w:rPr>
        <w:t>Jämsénin</w:t>
      </w:r>
      <w:proofErr w:type="spellEnd"/>
      <w:r w:rsidR="00A36AC4" w:rsidRPr="0049717B">
        <w:rPr>
          <w:rFonts w:ascii="Martti" w:hAnsi="Martti"/>
          <w:sz w:val="22"/>
          <w:szCs w:val="22"/>
        </w:rPr>
        <w:t>.</w:t>
      </w:r>
    </w:p>
    <w:p w14:paraId="55FF7458" w14:textId="77777777" w:rsidR="002C0003" w:rsidRPr="003A3827" w:rsidRDefault="002C0003" w:rsidP="00190CA2">
      <w:pPr>
        <w:tabs>
          <w:tab w:val="left" w:pos="1134"/>
          <w:tab w:val="left" w:pos="2269"/>
          <w:tab w:val="left" w:pos="3402"/>
          <w:tab w:val="left" w:pos="5104"/>
          <w:tab w:val="left" w:pos="6663"/>
        </w:tabs>
        <w:ind w:left="1134"/>
        <w:jc w:val="both"/>
        <w:rPr>
          <w:rFonts w:ascii="Martti" w:hAnsi="Martti"/>
          <w:color w:val="FF0000"/>
          <w:sz w:val="22"/>
          <w:szCs w:val="22"/>
        </w:rPr>
      </w:pPr>
    </w:p>
    <w:p w14:paraId="06FC0834" w14:textId="5A4C1BB2" w:rsidR="00714CF3" w:rsidRDefault="00714CF3" w:rsidP="00714CF3">
      <w:pPr>
        <w:pStyle w:val="Esitys"/>
        <w:jc w:val="both"/>
        <w:rPr>
          <w:rFonts w:ascii="Martti" w:hAnsi="Martti"/>
          <w:sz w:val="22"/>
          <w:szCs w:val="22"/>
        </w:rPr>
      </w:pPr>
      <w:r w:rsidRPr="003A3827">
        <w:rPr>
          <w:rFonts w:ascii="Martti" w:hAnsi="Martti"/>
          <w:sz w:val="22"/>
          <w:szCs w:val="22"/>
        </w:rPr>
        <w:t>Päätös</w:t>
      </w:r>
    </w:p>
    <w:p w14:paraId="11D09EE0" w14:textId="157AE500" w:rsidR="00E56E7E" w:rsidRPr="00E56E7E" w:rsidRDefault="00E56E7E" w:rsidP="00000B7E">
      <w:pPr>
        <w:pStyle w:val="Esitys"/>
        <w:ind w:left="1134"/>
        <w:jc w:val="both"/>
        <w:rPr>
          <w:rFonts w:ascii="Martti" w:hAnsi="Martti"/>
          <w:b w:val="0"/>
          <w:bCs/>
          <w:sz w:val="22"/>
          <w:szCs w:val="22"/>
        </w:rPr>
      </w:pPr>
      <w:r w:rsidRPr="00E56E7E">
        <w:rPr>
          <w:rFonts w:ascii="Martti" w:hAnsi="Martti"/>
          <w:b w:val="0"/>
          <w:bCs/>
          <w:sz w:val="22"/>
          <w:szCs w:val="22"/>
        </w:rPr>
        <w:t>Esitys hyväksyttiin yksimielisesti.</w:t>
      </w:r>
    </w:p>
    <w:p w14:paraId="0DD36FA9" w14:textId="77777777" w:rsidR="00714CF3" w:rsidRPr="003A3827" w:rsidRDefault="00714CF3" w:rsidP="00714CF3">
      <w:pPr>
        <w:pStyle w:val="Esitys"/>
        <w:jc w:val="both"/>
        <w:rPr>
          <w:rFonts w:ascii="Martti" w:hAnsi="Martti"/>
          <w:sz w:val="22"/>
          <w:szCs w:val="22"/>
        </w:rPr>
      </w:pPr>
    </w:p>
    <w:p w14:paraId="036F65CA" w14:textId="77777777" w:rsidR="00714CF3" w:rsidRPr="003A3827" w:rsidRDefault="00714CF3" w:rsidP="00714CF3">
      <w:pPr>
        <w:pStyle w:val="Esitys"/>
        <w:jc w:val="both"/>
        <w:rPr>
          <w:rFonts w:ascii="Martti" w:hAnsi="Martti"/>
          <w:sz w:val="22"/>
          <w:szCs w:val="22"/>
        </w:rPr>
      </w:pPr>
    </w:p>
    <w:p w14:paraId="63A09D1E" w14:textId="77777777" w:rsidR="007F3B1C" w:rsidRPr="003A3827" w:rsidRDefault="007F3B1C" w:rsidP="00714CF3">
      <w:pPr>
        <w:pStyle w:val="Esitys"/>
        <w:jc w:val="both"/>
        <w:rPr>
          <w:rFonts w:ascii="Martti" w:hAnsi="Martti"/>
          <w:sz w:val="22"/>
          <w:szCs w:val="22"/>
        </w:rPr>
      </w:pPr>
    </w:p>
    <w:p w14:paraId="23B88495"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TYÖJÄRJESTYS</w:t>
      </w:r>
    </w:p>
    <w:p w14:paraId="78C30531"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Kirkkoneuvosto</w:t>
      </w:r>
    </w:p>
    <w:p w14:paraId="6CAB2A6D"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w:t>
      </w:r>
      <w:r w:rsidR="004B523B" w:rsidRPr="003A3827">
        <w:rPr>
          <w:rFonts w:ascii="Martti" w:hAnsi="Martti"/>
          <w:sz w:val="22"/>
          <w:szCs w:val="22"/>
        </w:rPr>
        <w:t xml:space="preserve"> </w:t>
      </w:r>
      <w:r w:rsidR="00592AF5" w:rsidRPr="003A3827">
        <w:rPr>
          <w:rFonts w:ascii="Martti" w:hAnsi="Martti"/>
          <w:sz w:val="22"/>
          <w:szCs w:val="22"/>
        </w:rPr>
        <w:t>3</w:t>
      </w:r>
    </w:p>
    <w:p w14:paraId="7D877AB9" w14:textId="77777777" w:rsidR="00714CF3" w:rsidRPr="003A3827" w:rsidRDefault="00714CF3" w:rsidP="00714CF3">
      <w:pPr>
        <w:pStyle w:val="Pytkirja"/>
        <w:ind w:left="0"/>
        <w:rPr>
          <w:rFonts w:ascii="Martti" w:hAnsi="Martti"/>
          <w:sz w:val="22"/>
          <w:szCs w:val="22"/>
        </w:rPr>
      </w:pPr>
    </w:p>
    <w:p w14:paraId="517C1766" w14:textId="77777777" w:rsidR="00714CF3" w:rsidRPr="003A3827" w:rsidRDefault="00714CF3" w:rsidP="00714CF3">
      <w:pPr>
        <w:pStyle w:val="Esitys"/>
        <w:jc w:val="both"/>
        <w:rPr>
          <w:rFonts w:ascii="Martti" w:hAnsi="Martti"/>
          <w:sz w:val="22"/>
          <w:szCs w:val="22"/>
        </w:rPr>
      </w:pPr>
      <w:r w:rsidRPr="003A3827">
        <w:rPr>
          <w:rFonts w:ascii="Martti" w:hAnsi="Martti"/>
          <w:sz w:val="22"/>
          <w:szCs w:val="22"/>
        </w:rPr>
        <w:t>Esitys</w:t>
      </w:r>
    </w:p>
    <w:p w14:paraId="6A19C79B" w14:textId="77777777" w:rsidR="00D953FD" w:rsidRPr="003A3827" w:rsidRDefault="00714CF3" w:rsidP="00D953FD">
      <w:pPr>
        <w:pStyle w:val="Pytkirja"/>
        <w:ind w:left="1134"/>
        <w:rPr>
          <w:rFonts w:ascii="Martti" w:hAnsi="Martti"/>
          <w:sz w:val="22"/>
          <w:szCs w:val="22"/>
        </w:rPr>
      </w:pPr>
      <w:r w:rsidRPr="003A3827">
        <w:rPr>
          <w:rFonts w:ascii="Martti" w:hAnsi="Martti"/>
          <w:sz w:val="22"/>
          <w:szCs w:val="22"/>
        </w:rPr>
        <w:t>Esityslista toimii työjärjestyksenä.</w:t>
      </w:r>
      <w:r w:rsidR="00B97794" w:rsidRPr="003A3827">
        <w:rPr>
          <w:rFonts w:ascii="Martti" w:hAnsi="Martti"/>
          <w:sz w:val="22"/>
          <w:szCs w:val="22"/>
        </w:rPr>
        <w:t xml:space="preserve"> </w:t>
      </w:r>
      <w:r w:rsidR="00D953FD" w:rsidRPr="003A3827">
        <w:rPr>
          <w:rStyle w:val="ui-provider"/>
          <w:rFonts w:ascii="Martti" w:hAnsi="Martti"/>
          <w:sz w:val="22"/>
          <w:szCs w:val="22"/>
        </w:rPr>
        <w:t>Kokouksen päätösehdotukset on valmisteltu LAVA-ohjeiden mukaan (KJ 10:4), ja mikäli päätöksellä on välitöntä vaikutusta alle 18-vuotiaisiin, on se myös otettu huomioon valmistelussa ja tarpeen mukaan todettu esittelyssä.</w:t>
      </w:r>
    </w:p>
    <w:p w14:paraId="209A7834" w14:textId="7A0B8582" w:rsidR="00714CF3" w:rsidRPr="003A3827" w:rsidRDefault="00714CF3" w:rsidP="00714CF3">
      <w:pPr>
        <w:pStyle w:val="Pytkirja"/>
        <w:ind w:left="1134"/>
        <w:rPr>
          <w:rFonts w:ascii="Martti" w:hAnsi="Martti"/>
          <w:sz w:val="22"/>
          <w:szCs w:val="22"/>
        </w:rPr>
      </w:pPr>
    </w:p>
    <w:p w14:paraId="610215B1" w14:textId="77777777" w:rsidR="00714CF3" w:rsidRDefault="00714CF3" w:rsidP="00714CF3">
      <w:pPr>
        <w:pStyle w:val="Esitys"/>
        <w:jc w:val="both"/>
        <w:rPr>
          <w:rFonts w:ascii="Martti" w:hAnsi="Martti"/>
          <w:sz w:val="22"/>
          <w:szCs w:val="22"/>
        </w:rPr>
      </w:pPr>
      <w:r w:rsidRPr="003A3827">
        <w:rPr>
          <w:rFonts w:ascii="Martti" w:hAnsi="Martti"/>
          <w:sz w:val="22"/>
          <w:szCs w:val="22"/>
        </w:rPr>
        <w:t>Päätös</w:t>
      </w:r>
    </w:p>
    <w:p w14:paraId="7E9EB64E" w14:textId="26AFF530" w:rsidR="00E56E7E" w:rsidRPr="00E56E7E" w:rsidRDefault="00E56E7E" w:rsidP="00000B7E">
      <w:pPr>
        <w:pStyle w:val="Esitys"/>
        <w:ind w:left="1134"/>
        <w:jc w:val="both"/>
        <w:rPr>
          <w:rFonts w:ascii="Martti" w:hAnsi="Martti"/>
          <w:b w:val="0"/>
          <w:bCs/>
          <w:sz w:val="22"/>
          <w:szCs w:val="22"/>
        </w:rPr>
      </w:pPr>
      <w:r w:rsidRPr="00E56E7E">
        <w:rPr>
          <w:rFonts w:ascii="Martti" w:hAnsi="Martti"/>
          <w:b w:val="0"/>
          <w:bCs/>
          <w:sz w:val="22"/>
          <w:szCs w:val="22"/>
        </w:rPr>
        <w:t>Esitys hyväksyttiin yksimielisesti.</w:t>
      </w:r>
    </w:p>
    <w:p w14:paraId="22FAB264" w14:textId="77777777" w:rsidR="00E56E7E" w:rsidRPr="003A3827" w:rsidRDefault="00E56E7E" w:rsidP="00714CF3">
      <w:pPr>
        <w:pStyle w:val="Esitys"/>
        <w:jc w:val="both"/>
        <w:rPr>
          <w:rFonts w:ascii="Martti" w:hAnsi="Martti"/>
          <w:sz w:val="22"/>
          <w:szCs w:val="22"/>
        </w:rPr>
      </w:pPr>
    </w:p>
    <w:p w14:paraId="280706FC" w14:textId="77777777" w:rsidR="00714CF3" w:rsidRPr="003A3827" w:rsidRDefault="00714CF3" w:rsidP="00714CF3">
      <w:pPr>
        <w:pStyle w:val="Pytkirja"/>
        <w:rPr>
          <w:rFonts w:ascii="Martti" w:hAnsi="Martti"/>
          <w:sz w:val="22"/>
          <w:szCs w:val="22"/>
        </w:rPr>
      </w:pPr>
    </w:p>
    <w:p w14:paraId="30A3C9AA" w14:textId="77777777" w:rsidR="00FF0EF5" w:rsidRPr="003A3827" w:rsidRDefault="00FF0EF5">
      <w:pPr>
        <w:spacing w:after="160" w:line="259" w:lineRule="auto"/>
        <w:rPr>
          <w:rFonts w:ascii="Martti" w:hAnsi="Martti"/>
          <w:b/>
          <w:sz w:val="22"/>
          <w:szCs w:val="22"/>
        </w:rPr>
      </w:pPr>
      <w:r w:rsidRPr="003A3827">
        <w:rPr>
          <w:rFonts w:ascii="Martti" w:hAnsi="Martti"/>
          <w:sz w:val="22"/>
          <w:szCs w:val="22"/>
        </w:rPr>
        <w:br w:type="page"/>
      </w:r>
    </w:p>
    <w:p w14:paraId="6AA522B6" w14:textId="77777777" w:rsidR="002C2DD1" w:rsidRPr="00747ED6" w:rsidRDefault="002C2DD1" w:rsidP="002C2DD1">
      <w:pPr>
        <w:rPr>
          <w:rFonts w:ascii="Martti" w:hAnsi="Martti"/>
          <w:b/>
          <w:bCs/>
          <w:sz w:val="22"/>
          <w:szCs w:val="22"/>
        </w:rPr>
      </w:pPr>
      <w:bookmarkStart w:id="0" w:name="_Hlk92792159"/>
      <w:r w:rsidRPr="00747ED6">
        <w:rPr>
          <w:rFonts w:ascii="Martti" w:hAnsi="Martti"/>
          <w:b/>
          <w:bCs/>
          <w:sz w:val="22"/>
          <w:szCs w:val="22"/>
        </w:rPr>
        <w:lastRenderedPageBreak/>
        <w:t>KIRKOLLISKOKOUKSEN MAALLIKKOEDUSTAJIEN VAALIN TOIMITTAMINEN</w:t>
      </w:r>
    </w:p>
    <w:bookmarkEnd w:id="0"/>
    <w:p w14:paraId="59F889B0" w14:textId="04793A8B" w:rsidR="00F25ACD" w:rsidRPr="003A3827" w:rsidRDefault="005B4B4E" w:rsidP="00F25ACD">
      <w:pPr>
        <w:tabs>
          <w:tab w:val="left" w:pos="1134"/>
        </w:tabs>
        <w:spacing w:line="20" w:lineRule="atLeast"/>
        <w:rPr>
          <w:rFonts w:ascii="Martti" w:hAnsi="Martti"/>
          <w:b/>
          <w:sz w:val="22"/>
          <w:szCs w:val="22"/>
        </w:rPr>
      </w:pPr>
      <w:r w:rsidRPr="003A3827">
        <w:rPr>
          <w:rFonts w:ascii="Martti" w:hAnsi="Martti"/>
          <w:b/>
          <w:sz w:val="22"/>
          <w:szCs w:val="22"/>
        </w:rPr>
        <w:t>Kirkkoneuvosto</w:t>
      </w:r>
    </w:p>
    <w:p w14:paraId="07E41FA2" w14:textId="77777777" w:rsidR="002C2DD1" w:rsidRDefault="005B4B4E" w:rsidP="002C2DD1">
      <w:pPr>
        <w:rPr>
          <w:rFonts w:ascii="Martti" w:hAnsi="Martti"/>
          <w:b/>
          <w:sz w:val="22"/>
          <w:szCs w:val="22"/>
        </w:rPr>
      </w:pPr>
      <w:r w:rsidRPr="003A3827">
        <w:rPr>
          <w:rFonts w:ascii="Martti" w:hAnsi="Martti"/>
          <w:b/>
          <w:sz w:val="22"/>
          <w:szCs w:val="22"/>
        </w:rPr>
        <w:t xml:space="preserve">§ </w:t>
      </w:r>
      <w:r w:rsidR="00D141D5" w:rsidRPr="003A3827">
        <w:rPr>
          <w:rFonts w:ascii="Martti" w:hAnsi="Martti"/>
          <w:b/>
          <w:sz w:val="22"/>
          <w:szCs w:val="22"/>
        </w:rPr>
        <w:t>4</w:t>
      </w:r>
      <w:r w:rsidR="002C2DD1">
        <w:rPr>
          <w:rFonts w:ascii="Martti" w:hAnsi="Martti"/>
          <w:b/>
          <w:sz w:val="22"/>
          <w:szCs w:val="22"/>
        </w:rPr>
        <w:t xml:space="preserve"> </w:t>
      </w:r>
    </w:p>
    <w:p w14:paraId="2229C3F4" w14:textId="32C60FA3" w:rsidR="002C2DD1" w:rsidRPr="00747ED6" w:rsidRDefault="002C2DD1" w:rsidP="00000B7E">
      <w:pPr>
        <w:ind w:left="1134"/>
        <w:rPr>
          <w:rFonts w:ascii="Martti" w:hAnsi="Martti"/>
          <w:sz w:val="22"/>
          <w:szCs w:val="22"/>
        </w:rPr>
      </w:pPr>
      <w:r w:rsidRPr="00747ED6">
        <w:rPr>
          <w:rFonts w:ascii="Martti" w:hAnsi="Martti"/>
          <w:sz w:val="22"/>
          <w:szCs w:val="22"/>
        </w:rPr>
        <w:t>Helmikuun 13. päivänä 2024 toimitetaan kirkolliskokouksen maallikkoedustajien vaali. Vaalien toimittamisesta säädetään kirkkolain 9 luvun 12 ja 13 §:</w:t>
      </w:r>
      <w:proofErr w:type="spellStart"/>
      <w:r w:rsidRPr="00747ED6">
        <w:rPr>
          <w:rFonts w:ascii="Martti" w:hAnsi="Martti"/>
          <w:sz w:val="22"/>
          <w:szCs w:val="22"/>
        </w:rPr>
        <w:t>issä</w:t>
      </w:r>
      <w:proofErr w:type="spellEnd"/>
      <w:r w:rsidRPr="00747ED6">
        <w:rPr>
          <w:rFonts w:ascii="Martti" w:hAnsi="Martti"/>
          <w:sz w:val="22"/>
          <w:szCs w:val="22"/>
        </w:rPr>
        <w:t xml:space="preserve"> sekä kirkkojärjestyksen 9 luvun 68–85 §:</w:t>
      </w:r>
      <w:proofErr w:type="spellStart"/>
      <w:r w:rsidRPr="00747ED6">
        <w:rPr>
          <w:rFonts w:ascii="Martti" w:hAnsi="Martti"/>
          <w:sz w:val="22"/>
          <w:szCs w:val="22"/>
        </w:rPr>
        <w:t>issä</w:t>
      </w:r>
      <w:proofErr w:type="spellEnd"/>
      <w:r w:rsidRPr="00747ED6">
        <w:rPr>
          <w:rFonts w:ascii="Martti" w:hAnsi="Martti"/>
          <w:sz w:val="22"/>
          <w:szCs w:val="22"/>
        </w:rPr>
        <w:t>.</w:t>
      </w:r>
    </w:p>
    <w:p w14:paraId="0AEB43A8" w14:textId="77777777" w:rsidR="002C2DD1" w:rsidRPr="002C2DD1" w:rsidRDefault="002C2DD1" w:rsidP="002C2DD1">
      <w:pPr>
        <w:rPr>
          <w:rFonts w:ascii="Martti" w:hAnsi="Martti"/>
        </w:rPr>
      </w:pPr>
    </w:p>
    <w:p w14:paraId="374F1D11" w14:textId="77777777" w:rsidR="002C2DD1" w:rsidRPr="00747ED6" w:rsidRDefault="002C2DD1" w:rsidP="002C2DD1">
      <w:pPr>
        <w:rPr>
          <w:rFonts w:ascii="Martti" w:hAnsi="Martti"/>
          <w:b/>
          <w:bCs/>
          <w:sz w:val="22"/>
          <w:szCs w:val="22"/>
        </w:rPr>
      </w:pPr>
      <w:r w:rsidRPr="00747ED6">
        <w:rPr>
          <w:rFonts w:ascii="Martti" w:hAnsi="Martti"/>
          <w:b/>
          <w:bCs/>
          <w:sz w:val="22"/>
          <w:szCs w:val="22"/>
        </w:rPr>
        <w:t>Kirkkoherran esitys:</w:t>
      </w:r>
    </w:p>
    <w:p w14:paraId="711ADC35" w14:textId="77777777" w:rsidR="002C2DD1" w:rsidRPr="00747ED6" w:rsidRDefault="002C2DD1" w:rsidP="00000B7E">
      <w:pPr>
        <w:ind w:left="1134"/>
        <w:rPr>
          <w:rFonts w:ascii="Martti" w:hAnsi="Martti"/>
          <w:sz w:val="22"/>
          <w:szCs w:val="22"/>
        </w:rPr>
      </w:pPr>
      <w:r w:rsidRPr="00747ED6">
        <w:rPr>
          <w:rFonts w:ascii="Martti" w:hAnsi="Martti"/>
          <w:sz w:val="22"/>
          <w:szCs w:val="22"/>
        </w:rPr>
        <w:t>Kirkkoherra esittää kirkkoneuvostolle, että se esittäisi kirkkovaltuustolle, että se toimittaisi kirkolliskokouksen maallikkoedustajien vaalin 13.2.2024 pidettävässä kokouksessaan.</w:t>
      </w:r>
    </w:p>
    <w:p w14:paraId="4C623426" w14:textId="77777777" w:rsidR="00D953FD" w:rsidRPr="003A3827" w:rsidRDefault="00D953FD" w:rsidP="008D754D">
      <w:pPr>
        <w:tabs>
          <w:tab w:val="left" w:pos="1134"/>
        </w:tabs>
        <w:spacing w:line="20" w:lineRule="atLeast"/>
        <w:rPr>
          <w:rFonts w:ascii="Martti" w:hAnsi="Martti"/>
          <w:b/>
          <w:sz w:val="22"/>
          <w:szCs w:val="22"/>
        </w:rPr>
      </w:pPr>
    </w:p>
    <w:p w14:paraId="58A3B8BA" w14:textId="256C721B" w:rsidR="00E60692" w:rsidRDefault="00E60692" w:rsidP="008D754D">
      <w:pPr>
        <w:tabs>
          <w:tab w:val="left" w:pos="1134"/>
        </w:tabs>
        <w:spacing w:line="20" w:lineRule="atLeast"/>
        <w:rPr>
          <w:rFonts w:ascii="Martti" w:hAnsi="Martti"/>
          <w:b/>
          <w:sz w:val="22"/>
          <w:szCs w:val="22"/>
        </w:rPr>
      </w:pPr>
      <w:r w:rsidRPr="003A3827">
        <w:rPr>
          <w:rFonts w:ascii="Martti" w:hAnsi="Martti"/>
          <w:b/>
          <w:sz w:val="22"/>
          <w:szCs w:val="22"/>
        </w:rPr>
        <w:t>Päätös</w:t>
      </w:r>
    </w:p>
    <w:p w14:paraId="6BCFD5DB" w14:textId="1F8BE55C" w:rsidR="00E56E7E" w:rsidRPr="00E56E7E" w:rsidRDefault="00E56E7E" w:rsidP="008D754D">
      <w:pPr>
        <w:tabs>
          <w:tab w:val="left" w:pos="1134"/>
        </w:tabs>
        <w:spacing w:line="20" w:lineRule="atLeast"/>
        <w:rPr>
          <w:rFonts w:ascii="Martti" w:hAnsi="Martti"/>
          <w:bCs/>
          <w:sz w:val="22"/>
          <w:szCs w:val="22"/>
        </w:rPr>
      </w:pPr>
      <w:r>
        <w:rPr>
          <w:rFonts w:ascii="Martti" w:hAnsi="Martti"/>
          <w:b/>
          <w:sz w:val="22"/>
          <w:szCs w:val="22"/>
        </w:rPr>
        <w:tab/>
      </w:r>
      <w:r w:rsidRPr="00E56E7E">
        <w:rPr>
          <w:rFonts w:ascii="Martti" w:hAnsi="Martti"/>
          <w:bCs/>
          <w:sz w:val="22"/>
          <w:szCs w:val="22"/>
        </w:rPr>
        <w:t>Esitys hyväksyttiin yksimielise</w:t>
      </w:r>
      <w:r>
        <w:rPr>
          <w:rFonts w:ascii="Martti" w:hAnsi="Martti"/>
          <w:bCs/>
          <w:sz w:val="22"/>
          <w:szCs w:val="22"/>
        </w:rPr>
        <w:t>s</w:t>
      </w:r>
      <w:r w:rsidRPr="00E56E7E">
        <w:rPr>
          <w:rFonts w:ascii="Martti" w:hAnsi="Martti"/>
          <w:bCs/>
          <w:sz w:val="22"/>
          <w:szCs w:val="22"/>
        </w:rPr>
        <w:t>ti.</w:t>
      </w:r>
    </w:p>
    <w:p w14:paraId="7561B799" w14:textId="77777777" w:rsidR="002C2DD1" w:rsidRDefault="002C2DD1" w:rsidP="008D754D">
      <w:pPr>
        <w:tabs>
          <w:tab w:val="left" w:pos="1134"/>
        </w:tabs>
        <w:spacing w:line="20" w:lineRule="atLeast"/>
        <w:rPr>
          <w:rFonts w:ascii="Martti" w:hAnsi="Martti"/>
          <w:b/>
          <w:sz w:val="22"/>
          <w:szCs w:val="22"/>
        </w:rPr>
      </w:pPr>
    </w:p>
    <w:p w14:paraId="24730A99" w14:textId="77777777" w:rsidR="002C2DD1" w:rsidRPr="003A3827" w:rsidRDefault="002C2DD1" w:rsidP="008D754D">
      <w:pPr>
        <w:tabs>
          <w:tab w:val="left" w:pos="1134"/>
        </w:tabs>
        <w:spacing w:line="20" w:lineRule="atLeast"/>
        <w:rPr>
          <w:rFonts w:ascii="Martti" w:hAnsi="Martti"/>
          <w:b/>
          <w:sz w:val="22"/>
          <w:szCs w:val="22"/>
        </w:rPr>
      </w:pPr>
    </w:p>
    <w:p w14:paraId="0D322B0E" w14:textId="08DD09F0" w:rsidR="00E60692" w:rsidRPr="003A3827" w:rsidRDefault="00E60692" w:rsidP="008D754D">
      <w:pPr>
        <w:tabs>
          <w:tab w:val="left" w:pos="1134"/>
        </w:tabs>
        <w:spacing w:line="20" w:lineRule="atLeast"/>
        <w:rPr>
          <w:rFonts w:ascii="Martti" w:hAnsi="Martti"/>
          <w:b/>
          <w:sz w:val="22"/>
          <w:szCs w:val="22"/>
        </w:rPr>
      </w:pPr>
    </w:p>
    <w:p w14:paraId="22D2ED7E" w14:textId="10A1850D" w:rsidR="00614C43" w:rsidRPr="00747ED6" w:rsidRDefault="002C2DD1" w:rsidP="008D754D">
      <w:pPr>
        <w:tabs>
          <w:tab w:val="left" w:pos="1134"/>
        </w:tabs>
        <w:spacing w:line="20" w:lineRule="atLeast"/>
        <w:rPr>
          <w:rFonts w:ascii="Martti" w:hAnsi="Martti"/>
          <w:b/>
          <w:bCs/>
          <w:sz w:val="22"/>
          <w:szCs w:val="22"/>
        </w:rPr>
      </w:pPr>
      <w:r w:rsidRPr="00747ED6">
        <w:rPr>
          <w:rFonts w:ascii="Martti" w:hAnsi="Martti"/>
          <w:b/>
          <w:bCs/>
          <w:color w:val="000000"/>
          <w:sz w:val="22"/>
          <w:szCs w:val="22"/>
        </w:rPr>
        <w:t>HIIPPAKUNTAVALTUUSTON MAALLIKKOJÄSENTEN VAALIN TOIMITTAMINEN</w:t>
      </w:r>
    </w:p>
    <w:p w14:paraId="553B89E3" w14:textId="1D21132C" w:rsidR="003A3827" w:rsidRPr="00DB7BAC" w:rsidRDefault="003A3827" w:rsidP="008D754D">
      <w:pPr>
        <w:tabs>
          <w:tab w:val="left" w:pos="1134"/>
        </w:tabs>
        <w:spacing w:line="20" w:lineRule="atLeast"/>
        <w:rPr>
          <w:rFonts w:ascii="Martti" w:hAnsi="Martti"/>
          <w:b/>
          <w:sz w:val="22"/>
          <w:szCs w:val="22"/>
        </w:rPr>
      </w:pPr>
      <w:bookmarkStart w:id="1" w:name="_Hlk156308855"/>
      <w:r w:rsidRPr="00DB7BAC">
        <w:rPr>
          <w:rFonts w:ascii="Martti" w:hAnsi="Martti"/>
          <w:b/>
          <w:sz w:val="22"/>
          <w:szCs w:val="22"/>
        </w:rPr>
        <w:t xml:space="preserve">Kirkkoneuvosto </w:t>
      </w:r>
    </w:p>
    <w:p w14:paraId="176AC551" w14:textId="77777777" w:rsidR="00747ED6" w:rsidRPr="00DB7BAC" w:rsidRDefault="003A3827" w:rsidP="00747ED6">
      <w:pPr>
        <w:rPr>
          <w:b/>
        </w:rPr>
      </w:pPr>
      <w:r w:rsidRPr="00DB7BAC">
        <w:rPr>
          <w:b/>
        </w:rPr>
        <w:t>§ 5</w:t>
      </w:r>
    </w:p>
    <w:p w14:paraId="5CAAE68A" w14:textId="023CA7B7" w:rsidR="00747ED6" w:rsidRDefault="00747ED6" w:rsidP="00000B7E">
      <w:pPr>
        <w:ind w:left="1134"/>
      </w:pPr>
      <w:r w:rsidRPr="002C2DD1">
        <w:t>Helmikuun 13. päivänä 2024 toimitetaan hiippakuntavaltuuston maallikkojäsenten vaali.</w:t>
      </w:r>
      <w:r>
        <w:t xml:space="preserve"> </w:t>
      </w:r>
      <w:r w:rsidRPr="002C2DD1">
        <w:t>Vaalien toimittamisesta säädetään kirkkolain 9 luvun 12 ja 13 §:</w:t>
      </w:r>
      <w:proofErr w:type="spellStart"/>
      <w:r w:rsidRPr="002C2DD1">
        <w:t>issä</w:t>
      </w:r>
      <w:proofErr w:type="spellEnd"/>
      <w:r w:rsidRPr="002C2DD1">
        <w:t xml:space="preserve"> sekä kirkkojärjestyksen 9 luvun 68–85 §:</w:t>
      </w:r>
      <w:proofErr w:type="spellStart"/>
      <w:r w:rsidRPr="002C2DD1">
        <w:t>issä</w:t>
      </w:r>
      <w:proofErr w:type="spellEnd"/>
      <w:r w:rsidRPr="002C2DD1">
        <w:t>.</w:t>
      </w:r>
    </w:p>
    <w:p w14:paraId="2E1C3732" w14:textId="77777777" w:rsidR="00747ED6" w:rsidRPr="002C2DD1" w:rsidRDefault="00747ED6" w:rsidP="00747ED6">
      <w:pPr>
        <w:ind w:left="1300"/>
      </w:pPr>
    </w:p>
    <w:p w14:paraId="7A0B33AB" w14:textId="77777777" w:rsidR="00747ED6" w:rsidRPr="00747ED6" w:rsidRDefault="00747ED6" w:rsidP="00747ED6">
      <w:pPr>
        <w:rPr>
          <w:b/>
          <w:bCs/>
        </w:rPr>
      </w:pPr>
      <w:r w:rsidRPr="00747ED6">
        <w:rPr>
          <w:b/>
          <w:bCs/>
        </w:rPr>
        <w:t>Kirkkoherran esitys:</w:t>
      </w:r>
    </w:p>
    <w:p w14:paraId="79CB3317" w14:textId="5DE41986" w:rsidR="00747ED6" w:rsidRDefault="00747ED6" w:rsidP="00000B7E">
      <w:pPr>
        <w:ind w:left="1134"/>
      </w:pPr>
      <w:r w:rsidRPr="002C2DD1">
        <w:t>Kirkkoherra esittää kirkkoneuvostolle, että se esittäisi kirkkovaltuustolle, että se toimittaisi hiippakuntavaltuuston maallikko</w:t>
      </w:r>
      <w:r w:rsidR="00AB40E9">
        <w:t>jäsenten</w:t>
      </w:r>
      <w:r w:rsidRPr="002C2DD1">
        <w:t xml:space="preserve"> vaalin 13.2.2024 pidettävässä kokouksessaan.</w:t>
      </w:r>
    </w:p>
    <w:p w14:paraId="20779CC3" w14:textId="77777777" w:rsidR="00E56E7E" w:rsidRPr="002C2DD1" w:rsidRDefault="00E56E7E" w:rsidP="00747ED6">
      <w:pPr>
        <w:ind w:left="1304"/>
      </w:pPr>
    </w:p>
    <w:p w14:paraId="4C805CE3" w14:textId="77777777" w:rsidR="00E56E7E" w:rsidRDefault="00747ED6" w:rsidP="00E56E7E">
      <w:pPr>
        <w:rPr>
          <w:rFonts w:ascii="Martti" w:hAnsi="Martti"/>
          <w:b/>
          <w:bCs/>
          <w:sz w:val="22"/>
          <w:szCs w:val="22"/>
        </w:rPr>
      </w:pPr>
      <w:r w:rsidRPr="00E56E7E">
        <w:rPr>
          <w:rFonts w:ascii="Martti" w:hAnsi="Martti"/>
          <w:b/>
          <w:bCs/>
          <w:sz w:val="22"/>
          <w:szCs w:val="22"/>
        </w:rPr>
        <w:t>Päätös:</w:t>
      </w:r>
      <w:r w:rsidR="00E56E7E">
        <w:rPr>
          <w:rFonts w:ascii="Martti" w:hAnsi="Martti"/>
          <w:b/>
          <w:bCs/>
          <w:sz w:val="22"/>
          <w:szCs w:val="22"/>
        </w:rPr>
        <w:tab/>
      </w:r>
    </w:p>
    <w:p w14:paraId="4A0FC2DF" w14:textId="6FD7FFE1" w:rsidR="00E56E7E" w:rsidRPr="00E56E7E" w:rsidRDefault="00E56E7E" w:rsidP="00000B7E">
      <w:pPr>
        <w:ind w:left="1134"/>
        <w:rPr>
          <w:rFonts w:ascii="Martti" w:hAnsi="Martti"/>
          <w:b/>
          <w:bCs/>
          <w:sz w:val="22"/>
          <w:szCs w:val="22"/>
        </w:rPr>
      </w:pPr>
      <w:r w:rsidRPr="00E56E7E">
        <w:rPr>
          <w:rFonts w:ascii="Martti" w:hAnsi="Martti"/>
          <w:sz w:val="22"/>
          <w:szCs w:val="22"/>
        </w:rPr>
        <w:t>Esitys hyväksyttiin yksimielisesti</w:t>
      </w:r>
      <w:r>
        <w:rPr>
          <w:rFonts w:ascii="Martti" w:hAnsi="Martti"/>
          <w:b/>
          <w:bCs/>
          <w:sz w:val="22"/>
          <w:szCs w:val="22"/>
        </w:rPr>
        <w:t>.</w:t>
      </w:r>
    </w:p>
    <w:p w14:paraId="5222AFFD" w14:textId="17C66A88" w:rsidR="00E56E7E" w:rsidRDefault="00E56E7E" w:rsidP="00E56E7E">
      <w:r>
        <w:tab/>
      </w:r>
    </w:p>
    <w:p w14:paraId="5D1F2302" w14:textId="77777777" w:rsidR="00E56E7E" w:rsidRDefault="00E56E7E" w:rsidP="00E56E7E"/>
    <w:p w14:paraId="79F94047" w14:textId="77777777" w:rsidR="00000B7E" w:rsidRDefault="00000B7E" w:rsidP="00E56E7E"/>
    <w:p w14:paraId="7D3687A8" w14:textId="77777777" w:rsidR="00000B7E" w:rsidRDefault="00000B7E" w:rsidP="00E56E7E"/>
    <w:p w14:paraId="6D5F44A4" w14:textId="77777777" w:rsidR="00000B7E" w:rsidRDefault="00000B7E" w:rsidP="00E56E7E"/>
    <w:p w14:paraId="7BF43D5D" w14:textId="77777777" w:rsidR="00000B7E" w:rsidRDefault="00000B7E" w:rsidP="00E56E7E"/>
    <w:p w14:paraId="19B879DE" w14:textId="77777777" w:rsidR="00000B7E" w:rsidRDefault="00000B7E" w:rsidP="00E56E7E"/>
    <w:p w14:paraId="79A0C0B2" w14:textId="77777777" w:rsidR="00000B7E" w:rsidRDefault="00000B7E" w:rsidP="00E56E7E"/>
    <w:p w14:paraId="495E2F16" w14:textId="77777777" w:rsidR="00000B7E" w:rsidRDefault="00000B7E" w:rsidP="00E56E7E"/>
    <w:p w14:paraId="0BEBA102" w14:textId="77777777" w:rsidR="00000B7E" w:rsidRDefault="00000B7E" w:rsidP="00E56E7E"/>
    <w:p w14:paraId="4F9D4F30" w14:textId="77777777" w:rsidR="00000B7E" w:rsidRDefault="00000B7E" w:rsidP="00E56E7E"/>
    <w:p w14:paraId="042A80B3" w14:textId="77777777" w:rsidR="00000B7E" w:rsidRDefault="00000B7E" w:rsidP="00E56E7E"/>
    <w:p w14:paraId="7AD144F5" w14:textId="77777777" w:rsidR="00000B7E" w:rsidRDefault="00000B7E" w:rsidP="00E56E7E"/>
    <w:p w14:paraId="04B43A51" w14:textId="77777777" w:rsidR="00000B7E" w:rsidRDefault="00000B7E" w:rsidP="00E56E7E"/>
    <w:p w14:paraId="2B663F68" w14:textId="77777777" w:rsidR="00000B7E" w:rsidRDefault="00000B7E" w:rsidP="00E56E7E"/>
    <w:p w14:paraId="3D2AD608" w14:textId="77777777" w:rsidR="00000B7E" w:rsidRDefault="00000B7E" w:rsidP="00E56E7E"/>
    <w:p w14:paraId="529B165D" w14:textId="77777777" w:rsidR="00000B7E" w:rsidRPr="00747ED6" w:rsidRDefault="00000B7E" w:rsidP="00E56E7E"/>
    <w:p w14:paraId="3DFA4A40" w14:textId="77777777" w:rsidR="003A3827" w:rsidRDefault="003A3827" w:rsidP="008D754D">
      <w:pPr>
        <w:tabs>
          <w:tab w:val="left" w:pos="1134"/>
        </w:tabs>
        <w:spacing w:line="20" w:lineRule="atLeast"/>
        <w:rPr>
          <w:rFonts w:ascii="Martti" w:hAnsi="Martti"/>
          <w:b/>
          <w:color w:val="FF0000"/>
          <w:sz w:val="22"/>
          <w:szCs w:val="22"/>
        </w:rPr>
      </w:pPr>
    </w:p>
    <w:p w14:paraId="0D6EE4B7" w14:textId="0F513C48" w:rsidR="00B71031" w:rsidRPr="00543832" w:rsidRDefault="00B71031" w:rsidP="008D754D">
      <w:pPr>
        <w:tabs>
          <w:tab w:val="left" w:pos="1134"/>
        </w:tabs>
        <w:spacing w:line="20" w:lineRule="atLeast"/>
        <w:rPr>
          <w:rFonts w:ascii="Martti" w:hAnsi="Martti"/>
          <w:b/>
          <w:sz w:val="22"/>
          <w:szCs w:val="22"/>
        </w:rPr>
      </w:pPr>
      <w:r w:rsidRPr="00543832">
        <w:rPr>
          <w:rFonts w:ascii="Martti" w:hAnsi="Martti"/>
          <w:b/>
          <w:sz w:val="22"/>
          <w:szCs w:val="22"/>
        </w:rPr>
        <w:lastRenderedPageBreak/>
        <w:t>ÄÄNEKOSKEN SEURAKUNNAN HALLINTOSÄÄNTÖ</w:t>
      </w:r>
    </w:p>
    <w:bookmarkEnd w:id="1"/>
    <w:p w14:paraId="1EECE407" w14:textId="5AFE3B2B" w:rsidR="00614C43" w:rsidRPr="00543832" w:rsidRDefault="00614C43" w:rsidP="008D754D">
      <w:pPr>
        <w:tabs>
          <w:tab w:val="left" w:pos="1134"/>
        </w:tabs>
        <w:spacing w:line="20" w:lineRule="atLeast"/>
        <w:rPr>
          <w:rFonts w:ascii="Martti" w:hAnsi="Martti"/>
          <w:b/>
          <w:sz w:val="22"/>
          <w:szCs w:val="22"/>
        </w:rPr>
      </w:pPr>
      <w:r w:rsidRPr="00543832">
        <w:rPr>
          <w:rFonts w:ascii="Martti" w:hAnsi="Martti"/>
          <w:b/>
          <w:sz w:val="22"/>
          <w:szCs w:val="22"/>
        </w:rPr>
        <w:t>Kirkkoneuvosto</w:t>
      </w:r>
    </w:p>
    <w:p w14:paraId="6630D821" w14:textId="74FF4140" w:rsidR="00614C43" w:rsidRPr="00543832" w:rsidRDefault="00614C43" w:rsidP="008D754D">
      <w:pPr>
        <w:tabs>
          <w:tab w:val="left" w:pos="1134"/>
        </w:tabs>
        <w:spacing w:line="20" w:lineRule="atLeast"/>
        <w:rPr>
          <w:rFonts w:ascii="Martti" w:hAnsi="Martti"/>
          <w:b/>
          <w:sz w:val="22"/>
          <w:szCs w:val="22"/>
        </w:rPr>
      </w:pPr>
      <w:r w:rsidRPr="00543832">
        <w:rPr>
          <w:rFonts w:ascii="Martti" w:hAnsi="Martti"/>
          <w:b/>
          <w:sz w:val="22"/>
          <w:szCs w:val="22"/>
        </w:rPr>
        <w:t xml:space="preserve">§ </w:t>
      </w:r>
      <w:r w:rsidR="003A3827" w:rsidRPr="00543832">
        <w:rPr>
          <w:rFonts w:ascii="Martti" w:hAnsi="Martti"/>
          <w:b/>
          <w:sz w:val="22"/>
          <w:szCs w:val="22"/>
        </w:rPr>
        <w:t>6</w:t>
      </w:r>
    </w:p>
    <w:p w14:paraId="28B1F330" w14:textId="4B6400CB" w:rsidR="007C70B8" w:rsidRPr="00543832" w:rsidRDefault="00B71031" w:rsidP="00B71031">
      <w:pPr>
        <w:tabs>
          <w:tab w:val="left" w:pos="1134"/>
        </w:tabs>
        <w:spacing w:line="20" w:lineRule="atLeast"/>
        <w:ind w:left="1134"/>
        <w:rPr>
          <w:rFonts w:ascii="Martti" w:hAnsi="Martti"/>
          <w:sz w:val="22"/>
          <w:szCs w:val="22"/>
          <w:shd w:val="clear" w:color="auto" w:fill="FFFFFF"/>
        </w:rPr>
      </w:pPr>
      <w:r w:rsidRPr="00543832">
        <w:rPr>
          <w:rFonts w:ascii="Martti" w:hAnsi="Martti"/>
          <w:sz w:val="22"/>
          <w:szCs w:val="22"/>
          <w:shd w:val="clear" w:color="auto" w:fill="FFFFFF"/>
        </w:rPr>
        <w:t>Uuden kirkkolain myötä Keski-Suomen kehitysvammaistyön yhteisjohtokunnan ja papin johtosääntöjen voimassaolo lakkaa ja niitä koskevat säädökset on siirretty osaksi Äänekosken seurakunnan hallintosääntöä.  Äänekosken kirkkoneuvosto pyytää lausuntoa liitteenä olevasta Äänekosken seurakunnan hallintosäännöstä, erityisesti koskien sen pykäliä 4, 9, 13, 17 ja 23, joihin on siirretty kehitysvammaistyötä koskevat erityiset säädökset. Pyydämme vastaustanne 31.3.2024 mennessä.</w:t>
      </w:r>
      <w:r w:rsidR="00C42349" w:rsidRPr="00543832">
        <w:rPr>
          <w:rFonts w:ascii="Martti" w:hAnsi="Martti"/>
          <w:sz w:val="22"/>
          <w:szCs w:val="22"/>
          <w:shd w:val="clear" w:color="auto" w:fill="FFFFFF"/>
        </w:rPr>
        <w:t xml:space="preserve"> Liite 1.</w:t>
      </w:r>
    </w:p>
    <w:p w14:paraId="6387BC0F" w14:textId="77777777" w:rsidR="00B71031" w:rsidRPr="00543832" w:rsidRDefault="00B71031" w:rsidP="003A3827">
      <w:pPr>
        <w:tabs>
          <w:tab w:val="left" w:pos="1134"/>
        </w:tabs>
        <w:spacing w:line="20" w:lineRule="atLeast"/>
        <w:rPr>
          <w:rFonts w:ascii="Martti" w:hAnsi="Martti"/>
          <w:b/>
          <w:sz w:val="22"/>
          <w:szCs w:val="22"/>
        </w:rPr>
      </w:pPr>
    </w:p>
    <w:p w14:paraId="5CC59D7F" w14:textId="0C19D2E5" w:rsidR="003A3827" w:rsidRPr="00543832" w:rsidRDefault="00EF3422" w:rsidP="003A3827">
      <w:pPr>
        <w:tabs>
          <w:tab w:val="left" w:pos="1134"/>
        </w:tabs>
        <w:spacing w:line="20" w:lineRule="atLeast"/>
        <w:rPr>
          <w:rFonts w:ascii="Martti" w:hAnsi="Martti"/>
          <w:b/>
          <w:sz w:val="22"/>
          <w:szCs w:val="22"/>
        </w:rPr>
      </w:pPr>
      <w:r>
        <w:rPr>
          <w:rFonts w:ascii="Martti" w:hAnsi="Martti"/>
          <w:b/>
          <w:sz w:val="22"/>
          <w:szCs w:val="22"/>
        </w:rPr>
        <w:t>Vt. t</w:t>
      </w:r>
      <w:r w:rsidR="003A3827" w:rsidRPr="00543832">
        <w:rPr>
          <w:rFonts w:ascii="Martti" w:hAnsi="Martti"/>
          <w:b/>
          <w:sz w:val="22"/>
          <w:szCs w:val="22"/>
        </w:rPr>
        <w:t>alouspäällikön esitys</w:t>
      </w:r>
    </w:p>
    <w:p w14:paraId="49ED928D" w14:textId="74426701" w:rsidR="003A3827" w:rsidRPr="00543832" w:rsidRDefault="003A3827" w:rsidP="003A3827">
      <w:pPr>
        <w:tabs>
          <w:tab w:val="left" w:pos="1134"/>
          <w:tab w:val="left" w:pos="2268"/>
        </w:tabs>
        <w:ind w:left="1134"/>
        <w:rPr>
          <w:rFonts w:ascii="Martti" w:hAnsi="Martti"/>
          <w:sz w:val="22"/>
          <w:szCs w:val="22"/>
        </w:rPr>
      </w:pPr>
      <w:r w:rsidRPr="00543832">
        <w:rPr>
          <w:rFonts w:ascii="Martti" w:hAnsi="Martti"/>
          <w:sz w:val="22"/>
          <w:szCs w:val="22"/>
        </w:rPr>
        <w:t>Pihtiputaan seurakunnan kirkkoneuvostolla ei ole huomautettavaa Äänekosken seurakunnan hallintosäännöstä.</w:t>
      </w:r>
    </w:p>
    <w:p w14:paraId="3A1C067C" w14:textId="77777777" w:rsidR="003A3827" w:rsidRPr="003A3827" w:rsidRDefault="003A3827" w:rsidP="003A3827">
      <w:pPr>
        <w:tabs>
          <w:tab w:val="left" w:pos="1134"/>
          <w:tab w:val="left" w:pos="2268"/>
        </w:tabs>
        <w:rPr>
          <w:rFonts w:ascii="Martti" w:hAnsi="Martti"/>
          <w:color w:val="FF0000"/>
          <w:sz w:val="22"/>
          <w:szCs w:val="22"/>
        </w:rPr>
      </w:pPr>
    </w:p>
    <w:p w14:paraId="1E8D5B97" w14:textId="1671551C" w:rsidR="00E60692" w:rsidRDefault="00E60692" w:rsidP="008D754D">
      <w:pPr>
        <w:tabs>
          <w:tab w:val="left" w:pos="1134"/>
        </w:tabs>
        <w:spacing w:line="20" w:lineRule="atLeast"/>
        <w:rPr>
          <w:rFonts w:ascii="Martti" w:hAnsi="Martti"/>
          <w:b/>
          <w:sz w:val="22"/>
          <w:szCs w:val="22"/>
        </w:rPr>
      </w:pPr>
      <w:r w:rsidRPr="003A3827">
        <w:rPr>
          <w:rFonts w:ascii="Martti" w:hAnsi="Martti"/>
          <w:b/>
          <w:sz w:val="22"/>
          <w:szCs w:val="22"/>
        </w:rPr>
        <w:t>Päätös</w:t>
      </w:r>
    </w:p>
    <w:p w14:paraId="6BB8821F" w14:textId="2CC8474F" w:rsidR="00E56E7E" w:rsidRPr="006B3A36" w:rsidRDefault="00E56E7E" w:rsidP="008D754D">
      <w:pPr>
        <w:tabs>
          <w:tab w:val="left" w:pos="1134"/>
        </w:tabs>
        <w:spacing w:line="20" w:lineRule="atLeast"/>
        <w:rPr>
          <w:rFonts w:ascii="Martti" w:hAnsi="Martti"/>
          <w:bCs/>
          <w:sz w:val="22"/>
          <w:szCs w:val="22"/>
        </w:rPr>
      </w:pPr>
      <w:r>
        <w:rPr>
          <w:rFonts w:ascii="Martti" w:hAnsi="Martti"/>
          <w:b/>
          <w:sz w:val="22"/>
          <w:szCs w:val="22"/>
        </w:rPr>
        <w:tab/>
      </w:r>
      <w:r w:rsidR="006B3A36" w:rsidRPr="006B3A36">
        <w:rPr>
          <w:rFonts w:ascii="Martti" w:hAnsi="Martti"/>
          <w:bCs/>
          <w:sz w:val="22"/>
          <w:szCs w:val="22"/>
        </w:rPr>
        <w:t>Esitys hyväksyttiin yksimielisesti.</w:t>
      </w:r>
    </w:p>
    <w:p w14:paraId="14DADBEE" w14:textId="4FD29048" w:rsidR="00B6738F" w:rsidRPr="003A3827" w:rsidRDefault="00B6738F" w:rsidP="008D754D">
      <w:pPr>
        <w:tabs>
          <w:tab w:val="left" w:pos="1134"/>
        </w:tabs>
        <w:spacing w:line="20" w:lineRule="atLeast"/>
        <w:rPr>
          <w:rFonts w:ascii="Martti" w:hAnsi="Martti"/>
          <w:b/>
          <w:sz w:val="22"/>
          <w:szCs w:val="22"/>
        </w:rPr>
      </w:pPr>
    </w:p>
    <w:p w14:paraId="5BF609A6" w14:textId="10EDC22F" w:rsidR="00614C43" w:rsidRDefault="00614C43" w:rsidP="008D754D">
      <w:pPr>
        <w:tabs>
          <w:tab w:val="left" w:pos="1134"/>
        </w:tabs>
        <w:spacing w:line="20" w:lineRule="atLeast"/>
        <w:rPr>
          <w:rFonts w:ascii="Martti" w:hAnsi="Martti"/>
          <w:b/>
          <w:sz w:val="22"/>
          <w:szCs w:val="22"/>
        </w:rPr>
      </w:pPr>
    </w:p>
    <w:p w14:paraId="74101BB0" w14:textId="77777777" w:rsidR="00DB7BAC" w:rsidRPr="003A3827" w:rsidRDefault="00DB7BAC" w:rsidP="008D754D">
      <w:pPr>
        <w:tabs>
          <w:tab w:val="left" w:pos="1134"/>
        </w:tabs>
        <w:spacing w:line="20" w:lineRule="atLeast"/>
        <w:rPr>
          <w:rFonts w:ascii="Martti" w:hAnsi="Martti"/>
          <w:b/>
          <w:sz w:val="22"/>
          <w:szCs w:val="22"/>
        </w:rPr>
      </w:pPr>
    </w:p>
    <w:p w14:paraId="2319CF1C" w14:textId="65605423" w:rsidR="00747ED6" w:rsidRPr="00DB7BAC" w:rsidRDefault="00747ED6" w:rsidP="00407AED">
      <w:pPr>
        <w:rPr>
          <w:rFonts w:ascii="Martti" w:hAnsi="Martti"/>
          <w:b/>
          <w:bCs/>
          <w:sz w:val="22"/>
          <w:szCs w:val="22"/>
        </w:rPr>
      </w:pPr>
      <w:r w:rsidRPr="00DB7BAC">
        <w:rPr>
          <w:rFonts w:ascii="Martti" w:hAnsi="Martti"/>
          <w:b/>
          <w:bCs/>
          <w:sz w:val="22"/>
          <w:szCs w:val="22"/>
        </w:rPr>
        <w:t>TYÖNTEKIJÄN PALKKAAMINEN DIAKONIATYÖHÖN</w:t>
      </w:r>
    </w:p>
    <w:p w14:paraId="530A1B87" w14:textId="371B7C80" w:rsidR="00407AED" w:rsidRPr="00407AED" w:rsidRDefault="00407AED" w:rsidP="00407AED">
      <w:pPr>
        <w:rPr>
          <w:rFonts w:ascii="Martti" w:hAnsi="Martti"/>
          <w:b/>
          <w:bCs/>
          <w:sz w:val="22"/>
          <w:szCs w:val="22"/>
        </w:rPr>
      </w:pPr>
      <w:r w:rsidRPr="00407AED">
        <w:rPr>
          <w:rFonts w:ascii="Martti" w:hAnsi="Martti"/>
          <w:b/>
          <w:bCs/>
          <w:sz w:val="22"/>
          <w:szCs w:val="22"/>
        </w:rPr>
        <w:t>Kirkkoneuvosto</w:t>
      </w:r>
    </w:p>
    <w:p w14:paraId="472A6084" w14:textId="6A00BCAD" w:rsidR="00407AED" w:rsidRPr="00B90405" w:rsidRDefault="00DB7BAC" w:rsidP="00407AED">
      <w:pPr>
        <w:rPr>
          <w:rFonts w:ascii="Martti" w:hAnsi="Martti"/>
          <w:b/>
          <w:bCs/>
          <w:sz w:val="22"/>
          <w:szCs w:val="22"/>
        </w:rPr>
      </w:pPr>
      <w:r w:rsidRPr="00B90405">
        <w:rPr>
          <w:rFonts w:ascii="Martti" w:hAnsi="Martti"/>
          <w:b/>
          <w:bCs/>
          <w:sz w:val="22"/>
          <w:szCs w:val="22"/>
        </w:rPr>
        <w:t xml:space="preserve">§ </w:t>
      </w:r>
      <w:r w:rsidR="00407AED" w:rsidRPr="00B90405">
        <w:rPr>
          <w:rFonts w:ascii="Martti" w:hAnsi="Martti"/>
          <w:b/>
          <w:bCs/>
          <w:sz w:val="22"/>
          <w:szCs w:val="22"/>
        </w:rPr>
        <w:t>7</w:t>
      </w:r>
    </w:p>
    <w:p w14:paraId="302B3D37" w14:textId="1E8046D6" w:rsidR="00747ED6" w:rsidRPr="00407AED" w:rsidRDefault="00747ED6" w:rsidP="00407AED">
      <w:pPr>
        <w:ind w:left="1300"/>
        <w:rPr>
          <w:rFonts w:ascii="Martti" w:hAnsi="Martti"/>
          <w:sz w:val="22"/>
          <w:szCs w:val="22"/>
        </w:rPr>
      </w:pPr>
      <w:r w:rsidRPr="00407AED">
        <w:rPr>
          <w:rFonts w:ascii="Martti" w:hAnsi="Martti"/>
          <w:sz w:val="22"/>
          <w:szCs w:val="22"/>
        </w:rPr>
        <w:t>Kirkkoneuvosto on 24.8.2023 pidetyssä kokouksessa päättänyt palkata puoleksi vuodeksi henkilön diakoniatyöhön testamenttivaroilla. Näistä varoista on maksettu myös työntekijän palkan sivu- ja matkakulut. Palkkaus on ollut 301 vaativuusryhmän mukainen. Henkilön tehtävänkuvaan ovat kuuluneet pääasiassa koti- ja laitoskäynnit sekä viriketoiminnan järjestäminen laitoksissa ja kerhoissa. Kirkkoherra on palkannut viranhaltijapäätöksellä Arja Pasasen hoitamaan tätä tehtävää. Diakoniatyöntekijä on ohjannut ja valvonut työntekijän työtä. Arja Pasasen esimiehenä on toiminut kirkkoherra. Arja Pasasen työsopimus päättyy 28.2.2024.</w:t>
      </w:r>
    </w:p>
    <w:p w14:paraId="007D1733" w14:textId="77777777" w:rsidR="00407AED" w:rsidRPr="00407AED" w:rsidRDefault="00407AED" w:rsidP="00407AED">
      <w:pPr>
        <w:ind w:left="1300"/>
        <w:rPr>
          <w:rFonts w:ascii="Martti" w:hAnsi="Martti"/>
          <w:sz w:val="22"/>
          <w:szCs w:val="22"/>
        </w:rPr>
      </w:pPr>
    </w:p>
    <w:p w14:paraId="5C9614D1" w14:textId="12250753" w:rsidR="00407AED" w:rsidRPr="00407AED" w:rsidRDefault="00747ED6" w:rsidP="00407AED">
      <w:pPr>
        <w:rPr>
          <w:rFonts w:ascii="Martti" w:hAnsi="Martti"/>
          <w:b/>
          <w:bCs/>
          <w:sz w:val="22"/>
          <w:szCs w:val="22"/>
        </w:rPr>
      </w:pPr>
      <w:r w:rsidRPr="00407AED">
        <w:rPr>
          <w:rFonts w:ascii="Martti" w:hAnsi="Martti"/>
          <w:b/>
          <w:bCs/>
          <w:sz w:val="22"/>
          <w:szCs w:val="22"/>
        </w:rPr>
        <w:t>Kirkkoherran esitys:</w:t>
      </w:r>
    </w:p>
    <w:p w14:paraId="5463C826" w14:textId="77777777" w:rsidR="00747ED6" w:rsidRDefault="00747ED6" w:rsidP="00407AED">
      <w:pPr>
        <w:ind w:left="1304"/>
        <w:rPr>
          <w:rFonts w:ascii="Martti" w:hAnsi="Martti"/>
          <w:sz w:val="22"/>
          <w:szCs w:val="22"/>
        </w:rPr>
      </w:pPr>
      <w:r w:rsidRPr="00407AED">
        <w:rPr>
          <w:rFonts w:ascii="Martti" w:hAnsi="Martti"/>
          <w:sz w:val="22"/>
          <w:szCs w:val="22"/>
        </w:rPr>
        <w:t xml:space="preserve">Kirkkoherra esittää kirkkoneuvostolle, että se palkkaisi Arja Pasasen Liisa </w:t>
      </w:r>
      <w:proofErr w:type="spellStart"/>
      <w:r w:rsidRPr="00407AED">
        <w:rPr>
          <w:rFonts w:ascii="Martti" w:hAnsi="Martti"/>
          <w:sz w:val="22"/>
          <w:szCs w:val="22"/>
        </w:rPr>
        <w:t>Mehtolan</w:t>
      </w:r>
      <w:proofErr w:type="spellEnd"/>
      <w:r w:rsidRPr="00407AED">
        <w:rPr>
          <w:rFonts w:ascii="Martti" w:hAnsi="Martti"/>
          <w:sz w:val="22"/>
          <w:szCs w:val="22"/>
        </w:rPr>
        <w:t xml:space="preserve"> testamenttirahaston varoilla diakoniatyöhön Pihtiputaan seurakuntaan 29.2.2024-28.2.2025. Palkkaus on vaativuusryhmä 301 mukainen. Testamenttivaroilla maksetaan myös Arja Pasasen palkan sivukulut sekä matkakulut. Tehtävänkuvaan kuuluvat pääasiassa koti- ja laitoskäynnit sekä viriketoiminnan järjestäminen laitoksissa ja kerhoissa.</w:t>
      </w:r>
    </w:p>
    <w:p w14:paraId="78CCFA10" w14:textId="77777777" w:rsidR="00DB7BAC" w:rsidRPr="00407AED" w:rsidRDefault="00DB7BAC" w:rsidP="00407AED">
      <w:pPr>
        <w:ind w:left="1304"/>
        <w:rPr>
          <w:rFonts w:ascii="Martti" w:hAnsi="Martti"/>
          <w:sz w:val="22"/>
          <w:szCs w:val="22"/>
        </w:rPr>
      </w:pPr>
    </w:p>
    <w:p w14:paraId="12E97C76" w14:textId="77777777" w:rsidR="00033C15" w:rsidRDefault="00747ED6" w:rsidP="00407AED">
      <w:pPr>
        <w:rPr>
          <w:rFonts w:ascii="Martti" w:hAnsi="Martti"/>
          <w:b/>
          <w:bCs/>
          <w:color w:val="C00000"/>
          <w:sz w:val="22"/>
          <w:szCs w:val="22"/>
        </w:rPr>
      </w:pPr>
      <w:r w:rsidRPr="00407AED">
        <w:rPr>
          <w:rFonts w:ascii="Martti" w:hAnsi="Martti"/>
          <w:b/>
          <w:bCs/>
          <w:sz w:val="22"/>
          <w:szCs w:val="22"/>
        </w:rPr>
        <w:t>Päätös:</w:t>
      </w:r>
      <w:r w:rsidRPr="00407AED">
        <w:rPr>
          <w:rFonts w:ascii="Martti" w:hAnsi="Martti"/>
          <w:b/>
          <w:bCs/>
          <w:color w:val="C00000"/>
          <w:sz w:val="22"/>
          <w:szCs w:val="22"/>
        </w:rPr>
        <w:t xml:space="preserve">        </w:t>
      </w:r>
    </w:p>
    <w:p w14:paraId="1C2C0B93" w14:textId="2D187F99" w:rsidR="006B3A36" w:rsidRPr="006B3A36" w:rsidRDefault="006B3A36" w:rsidP="00407AED">
      <w:pPr>
        <w:rPr>
          <w:rFonts w:ascii="Martti" w:hAnsi="Martti"/>
          <w:sz w:val="22"/>
          <w:szCs w:val="22"/>
        </w:rPr>
      </w:pPr>
      <w:r>
        <w:rPr>
          <w:rFonts w:ascii="Martti" w:hAnsi="Martti"/>
          <w:b/>
          <w:bCs/>
          <w:color w:val="C00000"/>
          <w:sz w:val="22"/>
          <w:szCs w:val="22"/>
        </w:rPr>
        <w:tab/>
      </w:r>
      <w:r w:rsidRPr="006B3A36">
        <w:rPr>
          <w:rFonts w:ascii="Martti" w:hAnsi="Martti"/>
          <w:sz w:val="22"/>
          <w:szCs w:val="22"/>
        </w:rPr>
        <w:t>Esitys hyväksyttiin yksimielisesti.</w:t>
      </w:r>
      <w:r w:rsidR="00E32DCC">
        <w:rPr>
          <w:rFonts w:ascii="Martti" w:hAnsi="Martti"/>
          <w:sz w:val="22"/>
          <w:szCs w:val="22"/>
        </w:rPr>
        <w:t xml:space="preserve"> </w:t>
      </w:r>
    </w:p>
    <w:p w14:paraId="359F36DE" w14:textId="77777777" w:rsidR="00033C15" w:rsidRPr="006B3A36" w:rsidRDefault="00033C15" w:rsidP="00407AED">
      <w:pPr>
        <w:rPr>
          <w:rFonts w:ascii="Martti" w:hAnsi="Martti"/>
          <w:sz w:val="22"/>
          <w:szCs w:val="22"/>
        </w:rPr>
      </w:pPr>
    </w:p>
    <w:p w14:paraId="3E6E0489" w14:textId="77777777" w:rsidR="00033C15" w:rsidRDefault="00033C15" w:rsidP="00407AED">
      <w:pPr>
        <w:rPr>
          <w:rFonts w:ascii="Martti" w:hAnsi="Martti"/>
          <w:b/>
          <w:bCs/>
          <w:color w:val="C00000"/>
          <w:sz w:val="22"/>
          <w:szCs w:val="22"/>
        </w:rPr>
      </w:pPr>
    </w:p>
    <w:p w14:paraId="0E8C63A5" w14:textId="77777777" w:rsidR="00E55D8F" w:rsidRDefault="00E55D8F" w:rsidP="00407AED">
      <w:pPr>
        <w:rPr>
          <w:rFonts w:ascii="Martti" w:hAnsi="Martti"/>
          <w:b/>
          <w:bCs/>
          <w:color w:val="C00000"/>
          <w:sz w:val="22"/>
          <w:szCs w:val="22"/>
        </w:rPr>
      </w:pPr>
    </w:p>
    <w:p w14:paraId="741D2F93" w14:textId="77777777" w:rsidR="00E55D8F" w:rsidRDefault="00E55D8F" w:rsidP="00407AED">
      <w:pPr>
        <w:rPr>
          <w:rFonts w:ascii="Martti" w:hAnsi="Martti"/>
          <w:b/>
          <w:bCs/>
          <w:color w:val="C00000"/>
          <w:sz w:val="22"/>
          <w:szCs w:val="22"/>
        </w:rPr>
      </w:pPr>
    </w:p>
    <w:p w14:paraId="70A44824" w14:textId="77777777" w:rsidR="00E55D8F" w:rsidRDefault="00E55D8F" w:rsidP="00407AED">
      <w:pPr>
        <w:rPr>
          <w:rFonts w:ascii="Martti" w:hAnsi="Martti"/>
          <w:b/>
          <w:bCs/>
          <w:color w:val="C00000"/>
          <w:sz w:val="22"/>
          <w:szCs w:val="22"/>
        </w:rPr>
      </w:pPr>
    </w:p>
    <w:p w14:paraId="1B50D2B4" w14:textId="77777777" w:rsidR="00E55D8F" w:rsidRDefault="00E55D8F" w:rsidP="00407AED">
      <w:pPr>
        <w:rPr>
          <w:rFonts w:ascii="Martti" w:hAnsi="Martti"/>
          <w:b/>
          <w:bCs/>
          <w:color w:val="C00000"/>
          <w:sz w:val="22"/>
          <w:szCs w:val="22"/>
        </w:rPr>
      </w:pPr>
    </w:p>
    <w:p w14:paraId="2D803051" w14:textId="77777777" w:rsidR="00373553" w:rsidRDefault="00373553" w:rsidP="00407AED">
      <w:pPr>
        <w:rPr>
          <w:rFonts w:ascii="Martti" w:hAnsi="Martti"/>
          <w:b/>
          <w:bCs/>
          <w:color w:val="C00000"/>
          <w:sz w:val="22"/>
          <w:szCs w:val="22"/>
        </w:rPr>
      </w:pPr>
    </w:p>
    <w:p w14:paraId="2C3BDF2B" w14:textId="77777777" w:rsidR="00E55D8F" w:rsidRDefault="00E55D8F" w:rsidP="00407AED">
      <w:pPr>
        <w:rPr>
          <w:rFonts w:ascii="Martti" w:hAnsi="Martti"/>
          <w:b/>
          <w:bCs/>
          <w:color w:val="C00000"/>
          <w:sz w:val="22"/>
          <w:szCs w:val="22"/>
        </w:rPr>
      </w:pPr>
    </w:p>
    <w:p w14:paraId="4F54FCC3" w14:textId="77777777" w:rsidR="00033C15" w:rsidRPr="00F01D12" w:rsidRDefault="00033C15" w:rsidP="00407AED">
      <w:pPr>
        <w:rPr>
          <w:rFonts w:ascii="Martti" w:hAnsi="Martti"/>
          <w:b/>
          <w:bCs/>
          <w:sz w:val="22"/>
          <w:szCs w:val="22"/>
        </w:rPr>
      </w:pPr>
      <w:r w:rsidRPr="00F01D12">
        <w:rPr>
          <w:rFonts w:ascii="Martti" w:hAnsi="Martti"/>
          <w:b/>
          <w:bCs/>
          <w:sz w:val="22"/>
          <w:szCs w:val="22"/>
        </w:rPr>
        <w:lastRenderedPageBreak/>
        <w:t>HARKINNANVARAISEN AVUSTUKSEN HAKEMINEN VUONNA 2024</w:t>
      </w:r>
    </w:p>
    <w:p w14:paraId="746973B7" w14:textId="77777777" w:rsidR="00033C15" w:rsidRPr="00F01D12" w:rsidRDefault="00033C15" w:rsidP="00407AED">
      <w:pPr>
        <w:rPr>
          <w:rFonts w:ascii="Martti" w:hAnsi="Martti"/>
          <w:b/>
          <w:bCs/>
          <w:sz w:val="22"/>
          <w:szCs w:val="22"/>
        </w:rPr>
      </w:pPr>
      <w:r w:rsidRPr="00F01D12">
        <w:rPr>
          <w:rFonts w:ascii="Martti" w:hAnsi="Martti"/>
          <w:b/>
          <w:bCs/>
          <w:sz w:val="22"/>
          <w:szCs w:val="22"/>
        </w:rPr>
        <w:t>Kirkkoneuvosto</w:t>
      </w:r>
    </w:p>
    <w:p w14:paraId="40F706DE" w14:textId="77777777" w:rsidR="00F84E74" w:rsidRPr="00F01D12" w:rsidRDefault="00F84E74" w:rsidP="00F84E74">
      <w:pPr>
        <w:rPr>
          <w:rFonts w:ascii="Martti" w:hAnsi="Martti"/>
          <w:b/>
          <w:bCs/>
          <w:sz w:val="22"/>
          <w:szCs w:val="22"/>
        </w:rPr>
      </w:pPr>
      <w:r w:rsidRPr="00F01D12">
        <w:rPr>
          <w:rFonts w:ascii="Martti" w:hAnsi="Martti"/>
          <w:b/>
          <w:bCs/>
          <w:sz w:val="22"/>
          <w:szCs w:val="22"/>
        </w:rPr>
        <w:t>§8</w:t>
      </w:r>
    </w:p>
    <w:p w14:paraId="6C9FB16A" w14:textId="5A2F7B62" w:rsidR="00EF3422" w:rsidRPr="0074364A" w:rsidRDefault="00EF3422" w:rsidP="00F84E74">
      <w:pPr>
        <w:ind w:left="1300"/>
        <w:rPr>
          <w:rFonts w:ascii="Martti" w:hAnsi="Martti"/>
          <w:sz w:val="22"/>
          <w:szCs w:val="22"/>
        </w:rPr>
      </w:pPr>
      <w:r w:rsidRPr="0074364A">
        <w:rPr>
          <w:rFonts w:ascii="Martti" w:hAnsi="Martti"/>
          <w:sz w:val="22"/>
          <w:szCs w:val="22"/>
        </w:rPr>
        <w:t>Kirkkohallitus on ohjeistanut yleiskirjeessään 3/2024 16.1.2024 harkinnanvaraisten avustusten hakemisesta vuonna 2024. Kirkkohallituksen yleiskirje 3/2024. Liite 2</w:t>
      </w:r>
      <w:r w:rsidR="005C0EBB">
        <w:rPr>
          <w:rFonts w:ascii="Martti" w:hAnsi="Martti"/>
          <w:sz w:val="22"/>
          <w:szCs w:val="22"/>
        </w:rPr>
        <w:t>.</w:t>
      </w:r>
    </w:p>
    <w:p w14:paraId="7BA311E6" w14:textId="100E1414" w:rsidR="00EF3422" w:rsidRDefault="00F84E74" w:rsidP="00F84E74">
      <w:pPr>
        <w:pStyle w:val="NormaaliWWW"/>
        <w:ind w:left="1304"/>
        <w:rPr>
          <w:rFonts w:ascii="Martti" w:hAnsi="Martti"/>
          <w:sz w:val="22"/>
          <w:szCs w:val="22"/>
        </w:rPr>
      </w:pPr>
      <w:r w:rsidRPr="00F84E74">
        <w:rPr>
          <w:rFonts w:ascii="Martti" w:hAnsi="Martti"/>
          <w:sz w:val="22"/>
          <w:szCs w:val="22"/>
        </w:rPr>
        <w:t>Kinnulan s</w:t>
      </w:r>
      <w:r w:rsidR="00EF3422" w:rsidRPr="00F84E74">
        <w:rPr>
          <w:rFonts w:ascii="Martti" w:hAnsi="Martti"/>
          <w:sz w:val="22"/>
          <w:szCs w:val="22"/>
        </w:rPr>
        <w:t>eurakunta on pyytänyt Lapuan hiippakunnan tuomiokapitulilta selvitysmiehen nimeämistä selvittämään yhteistyömahdollisuuksia ja muita ratkaisuja yhdessä yhden tai useamman seurakunnan kanssa</w:t>
      </w:r>
      <w:r w:rsidR="002374A4">
        <w:rPr>
          <w:rFonts w:ascii="Martti" w:hAnsi="Martti"/>
          <w:sz w:val="22"/>
          <w:szCs w:val="22"/>
        </w:rPr>
        <w:t xml:space="preserve">. </w:t>
      </w:r>
      <w:r w:rsidR="00EF3422" w:rsidRPr="00F84E74">
        <w:rPr>
          <w:rFonts w:ascii="Martti" w:hAnsi="Martti"/>
          <w:sz w:val="22"/>
          <w:szCs w:val="22"/>
        </w:rPr>
        <w:t>Tuomiokapituli katsoi pyynnön perustelluksi ja totesi kokouksessaan 11.10.2023, että alueellisesti tarkoituksenmukainen selvitys edellyttää kolmen seurakunnan kokonaisuutta. Tuomiokapituli määräsi talousjohtaja Antti Viidan selvittämään toimenpiteitä Kinnulan, Pihtiputaan ja Viitasaaren seurakuntien toimintaedellytysten, toimintakyvyn ja resurssien turvaamiseksi. Selvitettäviin vaihtoehtoihin kuuluu muun muassa seurakuntajaon muuttaminen. Tuomiokapituli asetti selvityksen valmistumisen takarajaksi 30.4.2024.</w:t>
      </w:r>
    </w:p>
    <w:p w14:paraId="321A51AD" w14:textId="7E697025" w:rsidR="005C0EBB" w:rsidRPr="00F84E74" w:rsidRDefault="005C0EBB" w:rsidP="00F84E74">
      <w:pPr>
        <w:pStyle w:val="NormaaliWWW"/>
        <w:ind w:left="1304"/>
        <w:rPr>
          <w:rFonts w:ascii="Martti" w:hAnsi="Martti"/>
          <w:sz w:val="22"/>
          <w:szCs w:val="22"/>
        </w:rPr>
      </w:pPr>
      <w:r>
        <w:rPr>
          <w:rFonts w:ascii="Martti" w:hAnsi="Martti"/>
          <w:sz w:val="22"/>
          <w:szCs w:val="22"/>
        </w:rPr>
        <w:t xml:space="preserve">Pihtiputaan seurakunta on tehnyt </w:t>
      </w:r>
      <w:r w:rsidR="00434FE9">
        <w:rPr>
          <w:rFonts w:ascii="Martti" w:hAnsi="Martti"/>
          <w:sz w:val="22"/>
          <w:szCs w:val="22"/>
        </w:rPr>
        <w:t xml:space="preserve">laaja </w:t>
      </w:r>
      <w:r>
        <w:rPr>
          <w:rFonts w:ascii="Martti" w:hAnsi="Martti"/>
          <w:sz w:val="22"/>
          <w:szCs w:val="22"/>
        </w:rPr>
        <w:t xml:space="preserve">yhteistyötä Kinnulan seurakunnan kanssa talouden parantamiseksi. </w:t>
      </w:r>
    </w:p>
    <w:p w14:paraId="480C7CE0" w14:textId="2D27FD08" w:rsidR="00165267" w:rsidRDefault="00EF3422" w:rsidP="00165267">
      <w:pPr>
        <w:pStyle w:val="NormaaliWWW"/>
        <w:ind w:left="1304"/>
        <w:rPr>
          <w:rFonts w:ascii="Martti" w:hAnsi="Martti"/>
          <w:sz w:val="22"/>
          <w:szCs w:val="22"/>
        </w:rPr>
      </w:pPr>
      <w:r w:rsidRPr="00F84E74">
        <w:rPr>
          <w:rFonts w:ascii="Martti" w:hAnsi="Martti"/>
          <w:sz w:val="22"/>
          <w:szCs w:val="22"/>
        </w:rPr>
        <w:t>Lapuan hiippakunnan tuomiokapitulin lausunnolla avustuksen myöntämiseksi on suuri merkitys</w:t>
      </w:r>
      <w:r w:rsidR="00AF5D71">
        <w:rPr>
          <w:rFonts w:ascii="Martti" w:hAnsi="Martti"/>
          <w:sz w:val="22"/>
          <w:szCs w:val="22"/>
        </w:rPr>
        <w:t xml:space="preserve"> ja kapituli on luvannut puoltaa Pihtiputaan seurakunnan hakemusta.</w:t>
      </w:r>
    </w:p>
    <w:p w14:paraId="2F4EB9B0" w14:textId="77777777" w:rsidR="00F01D12" w:rsidRDefault="00EF3422" w:rsidP="00165267">
      <w:pPr>
        <w:pStyle w:val="NormaaliWWW"/>
        <w:ind w:left="1304"/>
        <w:rPr>
          <w:rFonts w:ascii="Martti" w:hAnsi="Martti"/>
          <w:sz w:val="22"/>
          <w:szCs w:val="22"/>
        </w:rPr>
      </w:pPr>
      <w:r w:rsidRPr="00E125B7">
        <w:rPr>
          <w:rFonts w:ascii="Martti" w:hAnsi="Martti"/>
          <w:sz w:val="22"/>
          <w:szCs w:val="22"/>
        </w:rPr>
        <w:t xml:space="preserve">Seurakunnan tulee itse arvioida haettavan avustuksen suuruus huomioiden, että vuonna 2023 jaettiin harkinnanvaraista avustusta yhteensä 500 000 euroa, haettu määrä oli yhteensä 600 095 euroa ja avustusta myönnettiin </w:t>
      </w:r>
      <w:proofErr w:type="gramStart"/>
      <w:r w:rsidRPr="00E125B7">
        <w:rPr>
          <w:rFonts w:ascii="Martti" w:hAnsi="Martti"/>
          <w:sz w:val="22"/>
          <w:szCs w:val="22"/>
        </w:rPr>
        <w:t>15 000 – 90 000</w:t>
      </w:r>
      <w:proofErr w:type="gramEnd"/>
      <w:r w:rsidRPr="00E125B7">
        <w:rPr>
          <w:rFonts w:ascii="Martti" w:hAnsi="Martti"/>
          <w:sz w:val="22"/>
          <w:szCs w:val="22"/>
        </w:rPr>
        <w:t xml:space="preserve"> euroa per seurakunta. </w:t>
      </w:r>
    </w:p>
    <w:p w14:paraId="7A8DFE61" w14:textId="28F285E4" w:rsidR="00FC1EEC" w:rsidRDefault="00FC1EEC" w:rsidP="00165267">
      <w:pPr>
        <w:pStyle w:val="NormaaliWWW"/>
        <w:ind w:left="1304"/>
        <w:rPr>
          <w:rFonts w:ascii="Martti" w:hAnsi="Martti"/>
          <w:sz w:val="22"/>
          <w:szCs w:val="22"/>
        </w:rPr>
      </w:pPr>
      <w:r>
        <w:rPr>
          <w:rFonts w:ascii="Martti" w:hAnsi="Martti"/>
          <w:sz w:val="22"/>
          <w:szCs w:val="22"/>
        </w:rPr>
        <w:t xml:space="preserve">Pihtiputaan seurakunnan osalta selvitystyön kustannukset muodostuvat selvityksen kustannuksista, jotka jaetaan tasan kolmen seurakunnan kesken, seurakunnan omien työntekijöiden ja luottamushenkilöiden matkakustannuksista ja työajasta.  </w:t>
      </w:r>
    </w:p>
    <w:p w14:paraId="69CEEBD6" w14:textId="72F2E324" w:rsidR="005C0EBB" w:rsidRPr="005C0EBB" w:rsidRDefault="005C0EBB" w:rsidP="00165267">
      <w:pPr>
        <w:pStyle w:val="NormaaliWWW"/>
        <w:ind w:left="1304"/>
        <w:rPr>
          <w:rFonts w:ascii="Martti" w:hAnsi="Martti"/>
          <w:sz w:val="22"/>
          <w:szCs w:val="22"/>
        </w:rPr>
      </w:pPr>
      <w:r>
        <w:rPr>
          <w:rFonts w:ascii="Martti" w:hAnsi="Martti"/>
          <w:sz w:val="22"/>
          <w:szCs w:val="22"/>
        </w:rPr>
        <w:t xml:space="preserve">Seurakunnan taloutta parantaisi harkinnanvarainen noin 10.000 euron avustus vuonna 2024. </w:t>
      </w:r>
    </w:p>
    <w:p w14:paraId="01EFC430" w14:textId="77777777" w:rsidR="0074364A" w:rsidRPr="00E125B7" w:rsidRDefault="00EF3422" w:rsidP="0074364A">
      <w:pPr>
        <w:rPr>
          <w:rFonts w:ascii="Martti" w:hAnsi="Martti"/>
          <w:b/>
          <w:bCs/>
          <w:sz w:val="22"/>
          <w:szCs w:val="22"/>
        </w:rPr>
      </w:pPr>
      <w:r w:rsidRPr="00E125B7">
        <w:rPr>
          <w:rFonts w:ascii="Martti" w:hAnsi="Martti"/>
          <w:b/>
          <w:bCs/>
          <w:sz w:val="22"/>
          <w:szCs w:val="22"/>
        </w:rPr>
        <w:t>V</w:t>
      </w:r>
      <w:r w:rsidR="0074364A" w:rsidRPr="00E125B7">
        <w:rPr>
          <w:rFonts w:ascii="Martti" w:hAnsi="Martti"/>
          <w:b/>
          <w:bCs/>
          <w:sz w:val="22"/>
          <w:szCs w:val="22"/>
        </w:rPr>
        <w:t>t</w:t>
      </w:r>
      <w:r w:rsidRPr="00E125B7">
        <w:rPr>
          <w:rFonts w:ascii="Martti" w:hAnsi="Martti"/>
          <w:b/>
          <w:bCs/>
          <w:sz w:val="22"/>
          <w:szCs w:val="22"/>
        </w:rPr>
        <w:t>. talouspäällikön esitys</w:t>
      </w:r>
    </w:p>
    <w:p w14:paraId="1BE0F96A" w14:textId="160B7BDA" w:rsidR="00EF3422" w:rsidRPr="0074364A" w:rsidRDefault="00EF3422" w:rsidP="0074364A">
      <w:pPr>
        <w:ind w:left="1304"/>
        <w:rPr>
          <w:rFonts w:ascii="Martti" w:hAnsi="Martti"/>
          <w:sz w:val="22"/>
          <w:szCs w:val="22"/>
        </w:rPr>
      </w:pPr>
      <w:r w:rsidRPr="0074364A">
        <w:rPr>
          <w:rFonts w:ascii="Martti" w:hAnsi="Martti"/>
          <w:sz w:val="22"/>
          <w:szCs w:val="22"/>
        </w:rPr>
        <w:t xml:space="preserve">Kirkkoneuvosto päättää hakea </w:t>
      </w:r>
      <w:r w:rsidR="00F01D12">
        <w:rPr>
          <w:rFonts w:ascii="Martti" w:hAnsi="Martti"/>
          <w:sz w:val="22"/>
          <w:szCs w:val="22"/>
        </w:rPr>
        <w:t>Pihtiputaan</w:t>
      </w:r>
      <w:r w:rsidRPr="00E125B7">
        <w:rPr>
          <w:rFonts w:ascii="Martti" w:hAnsi="Martti"/>
          <w:color w:val="FF0000"/>
          <w:sz w:val="22"/>
          <w:szCs w:val="22"/>
        </w:rPr>
        <w:t xml:space="preserve"> </w:t>
      </w:r>
      <w:r w:rsidRPr="0074364A">
        <w:rPr>
          <w:rFonts w:ascii="Martti" w:hAnsi="Martti"/>
          <w:sz w:val="22"/>
          <w:szCs w:val="22"/>
        </w:rPr>
        <w:t xml:space="preserve">seurakunnalle kirkkohallitukselta harkinnanvaraista avustusta yhteensä </w:t>
      </w:r>
      <w:r w:rsidRPr="0049717B">
        <w:rPr>
          <w:rFonts w:ascii="Martti" w:hAnsi="Martti"/>
          <w:sz w:val="22"/>
          <w:szCs w:val="22"/>
        </w:rPr>
        <w:t>1</w:t>
      </w:r>
      <w:r w:rsidR="00F01D12" w:rsidRPr="0049717B">
        <w:rPr>
          <w:rFonts w:ascii="Martti" w:hAnsi="Martti"/>
          <w:sz w:val="22"/>
          <w:szCs w:val="22"/>
        </w:rPr>
        <w:t>0</w:t>
      </w:r>
      <w:r w:rsidRPr="0049717B">
        <w:rPr>
          <w:rFonts w:ascii="Martti" w:hAnsi="Martti"/>
          <w:sz w:val="22"/>
          <w:szCs w:val="22"/>
        </w:rPr>
        <w:t xml:space="preserve">.000 </w:t>
      </w:r>
      <w:r w:rsidRPr="0074364A">
        <w:rPr>
          <w:rFonts w:ascii="Martti" w:hAnsi="Martti"/>
          <w:sz w:val="22"/>
          <w:szCs w:val="22"/>
        </w:rPr>
        <w:t>euroa seuraavilla perusteilla:</w:t>
      </w:r>
    </w:p>
    <w:p w14:paraId="20CD2A61" w14:textId="77777777" w:rsidR="00EF3422" w:rsidRPr="00F84E74" w:rsidRDefault="00EF3422" w:rsidP="00F84E74">
      <w:pPr>
        <w:pStyle w:val="NormaaliWWW"/>
        <w:ind w:left="1304"/>
        <w:rPr>
          <w:rFonts w:ascii="Martti" w:hAnsi="Martti"/>
          <w:sz w:val="22"/>
          <w:szCs w:val="22"/>
        </w:rPr>
      </w:pPr>
      <w:r w:rsidRPr="00F84E74">
        <w:rPr>
          <w:rFonts w:ascii="Martti" w:hAnsi="Martti"/>
          <w:sz w:val="22"/>
          <w:szCs w:val="22"/>
        </w:rPr>
        <w:t>1. Lapuan hiippakunnan tuomiokapitulin määräämä selvitys toimenpiteistä Kinnulan, Pihtiputaan ja Viitasaaren seurakuntien toimintaedellytysten, toimintakyvyn ja resurssien turvaamiseksi. Selvitettäviin vaihtoehtoihin kuuluu muun muassa seurakuntajaon muuttaminen. Tuomiokapituli asetti selvityksen valmistumisen takarajaksi 30.4.2024</w:t>
      </w:r>
    </w:p>
    <w:p w14:paraId="5F5742F6" w14:textId="4C45EB7D" w:rsidR="00F01D12" w:rsidRPr="0049717B" w:rsidRDefault="00EF3422" w:rsidP="00E125B7">
      <w:pPr>
        <w:pStyle w:val="NormaaliWWW"/>
        <w:ind w:left="1304"/>
        <w:rPr>
          <w:rFonts w:ascii="Martti" w:hAnsi="Martti"/>
          <w:sz w:val="22"/>
          <w:szCs w:val="22"/>
        </w:rPr>
      </w:pPr>
      <w:r w:rsidRPr="0049717B">
        <w:rPr>
          <w:rFonts w:ascii="Martti" w:hAnsi="Martti"/>
          <w:sz w:val="22"/>
          <w:szCs w:val="22"/>
        </w:rPr>
        <w:t xml:space="preserve">2. </w:t>
      </w:r>
      <w:r w:rsidR="00F01D12" w:rsidRPr="0049717B">
        <w:rPr>
          <w:rFonts w:ascii="Martti" w:hAnsi="Martti"/>
          <w:sz w:val="22"/>
          <w:szCs w:val="22"/>
        </w:rPr>
        <w:t xml:space="preserve">Pihtiputaan seurakunnalle selvityksen aiheuttamat kustannukset, selvitysmiehen kulut ovat noin 2.400 € per seurakunta ja </w:t>
      </w:r>
      <w:r w:rsidR="00FC1EEC" w:rsidRPr="0049717B">
        <w:rPr>
          <w:rFonts w:ascii="Martti" w:hAnsi="Martti"/>
          <w:sz w:val="22"/>
          <w:szCs w:val="22"/>
        </w:rPr>
        <w:t xml:space="preserve">lisäksi </w:t>
      </w:r>
      <w:r w:rsidR="00F01D12" w:rsidRPr="0049717B">
        <w:rPr>
          <w:rFonts w:ascii="Martti" w:hAnsi="Martti"/>
          <w:sz w:val="22"/>
          <w:szCs w:val="22"/>
        </w:rPr>
        <w:t xml:space="preserve">seurakunnan omat kulut kuten työntekijöiden ja luottamushenkilöiden matkakustannukset ja työaika.   </w:t>
      </w:r>
    </w:p>
    <w:p w14:paraId="4B37CDA3" w14:textId="36D8D57C" w:rsidR="006B3A36" w:rsidRPr="00B45731" w:rsidRDefault="00E125B7" w:rsidP="006B3A36">
      <w:pPr>
        <w:rPr>
          <w:rFonts w:ascii="Martti" w:hAnsi="Martti"/>
          <w:b/>
          <w:bCs/>
          <w:sz w:val="22"/>
          <w:szCs w:val="22"/>
        </w:rPr>
      </w:pPr>
      <w:r w:rsidRPr="00B45731">
        <w:rPr>
          <w:rFonts w:ascii="Martti" w:hAnsi="Martti"/>
          <w:b/>
          <w:bCs/>
          <w:sz w:val="22"/>
          <w:szCs w:val="22"/>
        </w:rPr>
        <w:t>P</w:t>
      </w:r>
      <w:r w:rsidR="00EF3422" w:rsidRPr="00B45731">
        <w:rPr>
          <w:rFonts w:ascii="Martti" w:hAnsi="Martti"/>
          <w:b/>
          <w:bCs/>
          <w:sz w:val="22"/>
          <w:szCs w:val="22"/>
        </w:rPr>
        <w:t xml:space="preserve">äätös </w:t>
      </w:r>
    </w:p>
    <w:p w14:paraId="6F84CA55" w14:textId="5C1E1696" w:rsidR="006B3A36" w:rsidRPr="006B3A36" w:rsidRDefault="006B3A36" w:rsidP="00B45731">
      <w:pPr>
        <w:ind w:left="1300"/>
      </w:pPr>
      <w:r w:rsidRPr="00B45731">
        <w:rPr>
          <w:rFonts w:ascii="Martti" w:hAnsi="Martti"/>
          <w:sz w:val="22"/>
          <w:szCs w:val="22"/>
        </w:rPr>
        <w:t xml:space="preserve">Päätettiin yksimielisesti hakea harkinnanvaraista avustusta 10.000 euroa </w:t>
      </w:r>
      <w:r w:rsidR="00B45731">
        <w:rPr>
          <w:rFonts w:ascii="Martti" w:hAnsi="Martti"/>
          <w:sz w:val="22"/>
          <w:szCs w:val="22"/>
        </w:rPr>
        <w:t xml:space="preserve">seurakuntaselvityksen aiheuttamiin kustannuksiin </w:t>
      </w:r>
      <w:r w:rsidRPr="00B45731">
        <w:rPr>
          <w:rFonts w:ascii="Martti" w:hAnsi="Martti"/>
          <w:sz w:val="22"/>
          <w:szCs w:val="22"/>
        </w:rPr>
        <w:t>kirkkohallitukselta.</w:t>
      </w:r>
      <w:r w:rsidRPr="006B3A36">
        <w:tab/>
      </w:r>
    </w:p>
    <w:p w14:paraId="62EE8249" w14:textId="7933E5B6" w:rsidR="00E03995" w:rsidRPr="00E55D8F" w:rsidRDefault="00E03995" w:rsidP="00E03995">
      <w:pPr>
        <w:rPr>
          <w:rFonts w:ascii="Martti" w:hAnsi="Martti"/>
          <w:b/>
          <w:sz w:val="22"/>
          <w:szCs w:val="22"/>
        </w:rPr>
      </w:pPr>
      <w:bookmarkStart w:id="2" w:name="_Hlk156313329"/>
      <w:bookmarkStart w:id="3" w:name="_Hlk150875122"/>
      <w:r w:rsidRPr="00543832">
        <w:rPr>
          <w:rFonts w:ascii="Martti" w:hAnsi="Martti"/>
          <w:b/>
          <w:bCs/>
          <w:sz w:val="22"/>
          <w:szCs w:val="22"/>
        </w:rPr>
        <w:lastRenderedPageBreak/>
        <w:t>HAUTAPAIKKA-ANOMUS KEMPPAINEN</w:t>
      </w:r>
    </w:p>
    <w:bookmarkEnd w:id="2"/>
    <w:p w14:paraId="7309221A" w14:textId="77777777" w:rsidR="00E03995" w:rsidRPr="00543832" w:rsidRDefault="00E03995" w:rsidP="00E03995">
      <w:pPr>
        <w:rPr>
          <w:rFonts w:ascii="Martti" w:hAnsi="Martti"/>
          <w:b/>
          <w:bCs/>
          <w:sz w:val="22"/>
          <w:szCs w:val="22"/>
        </w:rPr>
      </w:pPr>
      <w:r w:rsidRPr="00543832">
        <w:rPr>
          <w:rFonts w:ascii="Martti" w:hAnsi="Martti"/>
          <w:b/>
          <w:bCs/>
          <w:sz w:val="22"/>
          <w:szCs w:val="22"/>
        </w:rPr>
        <w:t xml:space="preserve">Kirkkoneuvosto </w:t>
      </w:r>
    </w:p>
    <w:p w14:paraId="406E3BC0" w14:textId="56BE0E76" w:rsidR="00E03995" w:rsidRPr="00543832" w:rsidRDefault="00E03995" w:rsidP="00E03995">
      <w:pPr>
        <w:rPr>
          <w:rFonts w:ascii="Martti" w:hAnsi="Martti"/>
          <w:b/>
          <w:bCs/>
          <w:sz w:val="22"/>
          <w:szCs w:val="22"/>
        </w:rPr>
      </w:pPr>
      <w:r w:rsidRPr="00543832">
        <w:rPr>
          <w:rFonts w:ascii="Martti" w:hAnsi="Martti"/>
          <w:b/>
          <w:bCs/>
          <w:sz w:val="22"/>
          <w:szCs w:val="22"/>
        </w:rPr>
        <w:t xml:space="preserve">§ </w:t>
      </w:r>
      <w:r w:rsidR="00033C15" w:rsidRPr="00543832">
        <w:rPr>
          <w:rFonts w:ascii="Martti" w:hAnsi="Martti"/>
          <w:b/>
          <w:bCs/>
          <w:sz w:val="22"/>
          <w:szCs w:val="22"/>
        </w:rPr>
        <w:t>9</w:t>
      </w:r>
    </w:p>
    <w:p w14:paraId="5FF71BC6" w14:textId="1804FC78" w:rsidR="00E03995" w:rsidRPr="00543832" w:rsidRDefault="00E03995" w:rsidP="00E03995">
      <w:pPr>
        <w:spacing w:after="160" w:line="259" w:lineRule="auto"/>
        <w:ind w:left="1304"/>
        <w:rPr>
          <w:rFonts w:ascii="Martti" w:hAnsi="Martti"/>
          <w:sz w:val="22"/>
          <w:szCs w:val="22"/>
        </w:rPr>
      </w:pPr>
      <w:r w:rsidRPr="00543832">
        <w:rPr>
          <w:rFonts w:ascii="Martti" w:hAnsi="Martti"/>
          <w:sz w:val="22"/>
          <w:szCs w:val="22"/>
        </w:rPr>
        <w:t>Erkki ja Kaarina Kemppainen haluavat varata hautapaika</w:t>
      </w:r>
      <w:r w:rsidR="00700939" w:rsidRPr="00543832">
        <w:rPr>
          <w:rFonts w:ascii="Martti" w:hAnsi="Martti"/>
          <w:sz w:val="22"/>
          <w:szCs w:val="22"/>
        </w:rPr>
        <w:t>t</w:t>
      </w:r>
      <w:r w:rsidRPr="00543832">
        <w:rPr>
          <w:rFonts w:ascii="Martti" w:hAnsi="Martti"/>
          <w:sz w:val="22"/>
          <w:szCs w:val="22"/>
        </w:rPr>
        <w:t xml:space="preserve"> itselleen</w:t>
      </w:r>
      <w:r w:rsidR="00700939" w:rsidRPr="00543832">
        <w:rPr>
          <w:rFonts w:ascii="Martti" w:hAnsi="Martti"/>
          <w:sz w:val="22"/>
          <w:szCs w:val="22"/>
        </w:rPr>
        <w:t>, Kaarina Kemppaiselle</w:t>
      </w:r>
      <w:r w:rsidRPr="00543832">
        <w:rPr>
          <w:rFonts w:ascii="Martti" w:hAnsi="Martti"/>
          <w:sz w:val="22"/>
          <w:szCs w:val="22"/>
        </w:rPr>
        <w:t xml:space="preserve"> osastolta II paik</w:t>
      </w:r>
      <w:r w:rsidR="00700939" w:rsidRPr="00543832">
        <w:rPr>
          <w:rFonts w:ascii="Martti" w:hAnsi="Martti"/>
          <w:sz w:val="22"/>
          <w:szCs w:val="22"/>
        </w:rPr>
        <w:t>k</w:t>
      </w:r>
      <w:r w:rsidRPr="00543832">
        <w:rPr>
          <w:rFonts w:ascii="Martti" w:hAnsi="Martti"/>
          <w:sz w:val="22"/>
          <w:szCs w:val="22"/>
        </w:rPr>
        <w:t xml:space="preserve">a numero 111 ja </w:t>
      </w:r>
      <w:r w:rsidR="00700939" w:rsidRPr="00543832">
        <w:rPr>
          <w:rFonts w:ascii="Martti" w:hAnsi="Martti"/>
          <w:sz w:val="22"/>
          <w:szCs w:val="22"/>
        </w:rPr>
        <w:t xml:space="preserve">Erkki Kemppaiselle osastolta II paikka numero </w:t>
      </w:r>
      <w:r w:rsidRPr="00543832">
        <w:rPr>
          <w:rFonts w:ascii="Martti" w:hAnsi="Martti"/>
          <w:sz w:val="22"/>
          <w:szCs w:val="22"/>
        </w:rPr>
        <w:t>112. Seurakuntamestarin mukaan tälle ei ole estettä.</w:t>
      </w:r>
    </w:p>
    <w:p w14:paraId="25F171C5" w14:textId="40B98CCA" w:rsidR="00E03995" w:rsidRPr="00543832" w:rsidRDefault="00EF3422" w:rsidP="00E03995">
      <w:pPr>
        <w:rPr>
          <w:rFonts w:ascii="Martti" w:hAnsi="Martti"/>
          <w:b/>
          <w:bCs/>
          <w:sz w:val="22"/>
          <w:szCs w:val="22"/>
        </w:rPr>
      </w:pPr>
      <w:r>
        <w:rPr>
          <w:rFonts w:ascii="Martti" w:hAnsi="Martti"/>
          <w:b/>
          <w:bCs/>
          <w:sz w:val="22"/>
          <w:szCs w:val="22"/>
        </w:rPr>
        <w:t>Vt. t</w:t>
      </w:r>
      <w:r w:rsidR="00E03995" w:rsidRPr="00543832">
        <w:rPr>
          <w:rFonts w:ascii="Martti" w:hAnsi="Martti"/>
          <w:b/>
          <w:bCs/>
          <w:sz w:val="22"/>
          <w:szCs w:val="22"/>
        </w:rPr>
        <w:t>alouspäällikön esitys</w:t>
      </w:r>
    </w:p>
    <w:p w14:paraId="3AA64931" w14:textId="45BC4388" w:rsidR="00E03995" w:rsidRPr="00543832" w:rsidRDefault="00E03995" w:rsidP="00E03995">
      <w:pPr>
        <w:rPr>
          <w:rFonts w:ascii="Martti" w:hAnsi="Martti"/>
          <w:b/>
          <w:bCs/>
          <w:sz w:val="22"/>
          <w:szCs w:val="22"/>
        </w:rPr>
      </w:pPr>
      <w:r w:rsidRPr="00543832">
        <w:rPr>
          <w:rFonts w:ascii="Martti" w:hAnsi="Martti"/>
          <w:b/>
          <w:bCs/>
          <w:sz w:val="22"/>
          <w:szCs w:val="22"/>
        </w:rPr>
        <w:tab/>
      </w:r>
      <w:r w:rsidRPr="00543832">
        <w:rPr>
          <w:rFonts w:ascii="Martti" w:hAnsi="Martti"/>
          <w:sz w:val="22"/>
          <w:szCs w:val="22"/>
        </w:rPr>
        <w:t>Kirkkoneuvosto päättää myöntää anotut hautapaika</w:t>
      </w:r>
      <w:r w:rsidR="007C13A7" w:rsidRPr="00543832">
        <w:rPr>
          <w:rFonts w:ascii="Martti" w:hAnsi="Martti"/>
          <w:sz w:val="22"/>
          <w:szCs w:val="22"/>
        </w:rPr>
        <w:t>t</w:t>
      </w:r>
      <w:r w:rsidRPr="00543832">
        <w:rPr>
          <w:rFonts w:ascii="Martti" w:hAnsi="Martti"/>
          <w:sz w:val="22"/>
          <w:szCs w:val="22"/>
        </w:rPr>
        <w:t xml:space="preserve"> </w:t>
      </w:r>
      <w:r w:rsidR="007C13A7" w:rsidRPr="00543832">
        <w:rPr>
          <w:rFonts w:ascii="Martti" w:hAnsi="Martti"/>
          <w:sz w:val="22"/>
          <w:szCs w:val="22"/>
        </w:rPr>
        <w:t>Erkki ja Kaarina Kemppaiselle</w:t>
      </w:r>
      <w:r w:rsidRPr="00543832">
        <w:rPr>
          <w:rFonts w:ascii="Martti" w:hAnsi="Martti"/>
          <w:b/>
          <w:bCs/>
          <w:sz w:val="22"/>
          <w:szCs w:val="22"/>
        </w:rPr>
        <w:t>.</w:t>
      </w:r>
    </w:p>
    <w:p w14:paraId="21464025" w14:textId="77777777" w:rsidR="007C13A7" w:rsidRPr="003A3827" w:rsidRDefault="007C13A7" w:rsidP="00E03995">
      <w:pPr>
        <w:rPr>
          <w:rFonts w:ascii="Martti" w:hAnsi="Martti"/>
          <w:b/>
          <w:bCs/>
          <w:color w:val="FF0000"/>
          <w:sz w:val="22"/>
          <w:szCs w:val="22"/>
        </w:rPr>
      </w:pPr>
    </w:p>
    <w:p w14:paraId="1852A03D" w14:textId="77777777" w:rsidR="00E03995" w:rsidRPr="00B45731" w:rsidRDefault="00E03995" w:rsidP="00B45731">
      <w:pPr>
        <w:rPr>
          <w:rFonts w:ascii="Martti" w:hAnsi="Martti"/>
          <w:b/>
          <w:bCs/>
          <w:sz w:val="22"/>
          <w:szCs w:val="22"/>
        </w:rPr>
      </w:pPr>
      <w:r w:rsidRPr="00B45731">
        <w:rPr>
          <w:rFonts w:ascii="Martti" w:hAnsi="Martti"/>
          <w:b/>
          <w:bCs/>
          <w:sz w:val="22"/>
          <w:szCs w:val="22"/>
        </w:rPr>
        <w:t>Päätös</w:t>
      </w:r>
    </w:p>
    <w:p w14:paraId="2E1E20AF" w14:textId="1325E150" w:rsidR="00B45731" w:rsidRDefault="00B45731" w:rsidP="00B45731">
      <w:pPr>
        <w:rPr>
          <w:rFonts w:ascii="Martti" w:hAnsi="Martti"/>
          <w:sz w:val="22"/>
          <w:szCs w:val="22"/>
        </w:rPr>
      </w:pPr>
      <w:r w:rsidRPr="00B45731">
        <w:rPr>
          <w:rFonts w:ascii="Martti" w:hAnsi="Martti"/>
          <w:sz w:val="22"/>
          <w:szCs w:val="22"/>
        </w:rPr>
        <w:tab/>
        <w:t>Esitys hyväksyttiin yksimielisesti.</w:t>
      </w:r>
    </w:p>
    <w:p w14:paraId="20DF0F38" w14:textId="77777777" w:rsidR="00B45731" w:rsidRDefault="00B45731" w:rsidP="00B45731">
      <w:pPr>
        <w:rPr>
          <w:rFonts w:ascii="Martti" w:hAnsi="Martti"/>
          <w:sz w:val="22"/>
          <w:szCs w:val="22"/>
        </w:rPr>
      </w:pPr>
    </w:p>
    <w:p w14:paraId="4502F829" w14:textId="77777777" w:rsidR="00E55D8F" w:rsidRPr="00B45731" w:rsidRDefault="00E55D8F" w:rsidP="00B45731">
      <w:pPr>
        <w:rPr>
          <w:rFonts w:ascii="Martti" w:hAnsi="Martti"/>
          <w:sz w:val="22"/>
          <w:szCs w:val="22"/>
        </w:rPr>
      </w:pPr>
    </w:p>
    <w:bookmarkEnd w:id="3"/>
    <w:p w14:paraId="6D34EB8C" w14:textId="1B839EF5" w:rsidR="007C13A7" w:rsidRPr="003A3827" w:rsidRDefault="00791297" w:rsidP="007C13A7">
      <w:pPr>
        <w:tabs>
          <w:tab w:val="left" w:pos="1134"/>
        </w:tabs>
        <w:spacing w:line="20" w:lineRule="atLeast"/>
        <w:rPr>
          <w:rFonts w:ascii="Martti" w:hAnsi="Martti"/>
          <w:bCs/>
          <w:color w:val="FF0000"/>
          <w:sz w:val="22"/>
          <w:szCs w:val="22"/>
        </w:rPr>
      </w:pPr>
      <w:r w:rsidRPr="003A3827">
        <w:rPr>
          <w:rFonts w:ascii="Martti" w:hAnsi="Martti"/>
          <w:bCs/>
          <w:color w:val="FF0000"/>
          <w:sz w:val="22"/>
          <w:szCs w:val="22"/>
        </w:rPr>
        <w:t xml:space="preserve"> </w:t>
      </w:r>
    </w:p>
    <w:p w14:paraId="37D3E933" w14:textId="0922214A" w:rsidR="00110E60" w:rsidRPr="00543832" w:rsidRDefault="00110E60" w:rsidP="00110E60">
      <w:pPr>
        <w:rPr>
          <w:rFonts w:ascii="Martti" w:hAnsi="Martti"/>
          <w:b/>
          <w:bCs/>
          <w:sz w:val="22"/>
          <w:szCs w:val="22"/>
        </w:rPr>
      </w:pPr>
      <w:r w:rsidRPr="00543832">
        <w:rPr>
          <w:rFonts w:ascii="Martti" w:hAnsi="Martti"/>
          <w:b/>
          <w:bCs/>
          <w:sz w:val="22"/>
          <w:szCs w:val="22"/>
        </w:rPr>
        <w:t xml:space="preserve">HAUTAPAIKKA-ANOMUS </w:t>
      </w:r>
      <w:r w:rsidR="00DF4DB4" w:rsidRPr="00543832">
        <w:rPr>
          <w:rFonts w:ascii="Martti" w:hAnsi="Martti"/>
          <w:b/>
          <w:bCs/>
          <w:sz w:val="22"/>
          <w:szCs w:val="22"/>
        </w:rPr>
        <w:t>VARIS</w:t>
      </w:r>
    </w:p>
    <w:p w14:paraId="57A624DD" w14:textId="77777777" w:rsidR="00110E60" w:rsidRPr="00543832" w:rsidRDefault="00110E60" w:rsidP="00110E60">
      <w:pPr>
        <w:rPr>
          <w:rFonts w:ascii="Martti" w:hAnsi="Martti"/>
          <w:b/>
          <w:bCs/>
          <w:sz w:val="22"/>
          <w:szCs w:val="22"/>
        </w:rPr>
      </w:pPr>
      <w:r w:rsidRPr="00543832">
        <w:rPr>
          <w:rFonts w:ascii="Martti" w:hAnsi="Martti"/>
          <w:b/>
          <w:bCs/>
          <w:sz w:val="22"/>
          <w:szCs w:val="22"/>
        </w:rPr>
        <w:t xml:space="preserve">Kirkkoneuvosto </w:t>
      </w:r>
    </w:p>
    <w:p w14:paraId="1BE11C3C" w14:textId="198788CE" w:rsidR="00110E60" w:rsidRPr="00543832" w:rsidRDefault="00110E60" w:rsidP="00110E60">
      <w:pPr>
        <w:rPr>
          <w:rFonts w:ascii="Martti" w:hAnsi="Martti"/>
          <w:b/>
          <w:bCs/>
          <w:sz w:val="22"/>
          <w:szCs w:val="22"/>
        </w:rPr>
      </w:pPr>
      <w:r w:rsidRPr="00543832">
        <w:rPr>
          <w:rFonts w:ascii="Martti" w:hAnsi="Martti"/>
          <w:b/>
          <w:bCs/>
          <w:sz w:val="22"/>
          <w:szCs w:val="22"/>
        </w:rPr>
        <w:t xml:space="preserve">§ </w:t>
      </w:r>
      <w:r w:rsidR="00033C15" w:rsidRPr="00543832">
        <w:rPr>
          <w:rFonts w:ascii="Martti" w:hAnsi="Martti"/>
          <w:b/>
          <w:bCs/>
          <w:sz w:val="22"/>
          <w:szCs w:val="22"/>
        </w:rPr>
        <w:t>10</w:t>
      </w:r>
    </w:p>
    <w:p w14:paraId="2604FD7E" w14:textId="3ED3A5ED" w:rsidR="00110E60" w:rsidRPr="00543832" w:rsidRDefault="00110E60" w:rsidP="00110E60">
      <w:pPr>
        <w:spacing w:after="160" w:line="259" w:lineRule="auto"/>
        <w:ind w:left="1304"/>
        <w:rPr>
          <w:rFonts w:ascii="Martti" w:hAnsi="Martti"/>
          <w:sz w:val="22"/>
          <w:szCs w:val="22"/>
        </w:rPr>
      </w:pPr>
      <w:r w:rsidRPr="00543832">
        <w:rPr>
          <w:rFonts w:ascii="Martti" w:hAnsi="Martti"/>
          <w:sz w:val="22"/>
          <w:szCs w:val="22"/>
        </w:rPr>
        <w:t>Eila Varis haluaa varata hautapaikat itselleen ja Veli-Matti Varikselle osastolta XI paikat numerot 280-281. Seurakuntamestarin mukaan tälle ei ole estettä.</w:t>
      </w:r>
    </w:p>
    <w:p w14:paraId="287DA07E" w14:textId="4877395A" w:rsidR="00110E60" w:rsidRPr="00543832" w:rsidRDefault="00EF3422" w:rsidP="00110E60">
      <w:pPr>
        <w:rPr>
          <w:rFonts w:ascii="Martti" w:hAnsi="Martti"/>
          <w:b/>
          <w:bCs/>
          <w:sz w:val="22"/>
          <w:szCs w:val="22"/>
        </w:rPr>
      </w:pPr>
      <w:r>
        <w:rPr>
          <w:rFonts w:ascii="Martti" w:hAnsi="Martti"/>
          <w:b/>
          <w:bCs/>
          <w:sz w:val="22"/>
          <w:szCs w:val="22"/>
        </w:rPr>
        <w:t>Vt. t</w:t>
      </w:r>
      <w:r w:rsidR="00110E60" w:rsidRPr="00543832">
        <w:rPr>
          <w:rFonts w:ascii="Martti" w:hAnsi="Martti"/>
          <w:b/>
          <w:bCs/>
          <w:sz w:val="22"/>
          <w:szCs w:val="22"/>
        </w:rPr>
        <w:t>alouspäällikön esitys</w:t>
      </w:r>
    </w:p>
    <w:p w14:paraId="7682D3D1" w14:textId="65BBAED8" w:rsidR="00110E60" w:rsidRPr="00543832" w:rsidRDefault="00110E60" w:rsidP="00110E60">
      <w:pPr>
        <w:rPr>
          <w:rFonts w:ascii="Martti" w:hAnsi="Martti"/>
          <w:b/>
          <w:bCs/>
          <w:sz w:val="22"/>
          <w:szCs w:val="22"/>
        </w:rPr>
      </w:pPr>
      <w:r w:rsidRPr="00543832">
        <w:rPr>
          <w:rFonts w:ascii="Martti" w:hAnsi="Martti"/>
          <w:b/>
          <w:bCs/>
          <w:sz w:val="22"/>
          <w:szCs w:val="22"/>
        </w:rPr>
        <w:tab/>
      </w:r>
      <w:r w:rsidRPr="00543832">
        <w:rPr>
          <w:rFonts w:ascii="Martti" w:hAnsi="Martti"/>
          <w:sz w:val="22"/>
          <w:szCs w:val="22"/>
        </w:rPr>
        <w:t>Kirkkoneuvosto päättää myöntää anotut hautapaikat Eila Varikselle</w:t>
      </w:r>
      <w:r w:rsidRPr="00543832">
        <w:rPr>
          <w:rFonts w:ascii="Martti" w:hAnsi="Martti"/>
          <w:b/>
          <w:bCs/>
          <w:sz w:val="22"/>
          <w:szCs w:val="22"/>
        </w:rPr>
        <w:t>.</w:t>
      </w:r>
    </w:p>
    <w:p w14:paraId="1404F529" w14:textId="77777777" w:rsidR="00110E60" w:rsidRPr="00543832" w:rsidRDefault="00110E60" w:rsidP="00110E60">
      <w:pPr>
        <w:rPr>
          <w:rFonts w:ascii="Martti" w:hAnsi="Martti"/>
          <w:b/>
          <w:bCs/>
          <w:sz w:val="22"/>
          <w:szCs w:val="22"/>
        </w:rPr>
      </w:pPr>
    </w:p>
    <w:p w14:paraId="1D3DDFAB" w14:textId="77777777" w:rsidR="00110E60" w:rsidRPr="00B45731" w:rsidRDefault="00110E60" w:rsidP="00B45731">
      <w:pPr>
        <w:rPr>
          <w:b/>
          <w:bCs/>
        </w:rPr>
      </w:pPr>
      <w:r w:rsidRPr="00B45731">
        <w:rPr>
          <w:b/>
          <w:bCs/>
        </w:rPr>
        <w:t>Päätös</w:t>
      </w:r>
    </w:p>
    <w:p w14:paraId="7474384E" w14:textId="603E5FE3" w:rsidR="00B45731" w:rsidRDefault="00B45731" w:rsidP="00B45731">
      <w:r>
        <w:tab/>
      </w:r>
      <w:r w:rsidRPr="00B45731">
        <w:t>Esitys hyväksyttiin yksimielisesti.</w:t>
      </w:r>
    </w:p>
    <w:p w14:paraId="68B172F0" w14:textId="77777777" w:rsidR="00B45731" w:rsidRDefault="00B45731" w:rsidP="00B45731"/>
    <w:p w14:paraId="57B0F552" w14:textId="77777777" w:rsidR="00110E60" w:rsidRPr="003A3827" w:rsidRDefault="00110E60" w:rsidP="007C13A7">
      <w:pPr>
        <w:tabs>
          <w:tab w:val="left" w:pos="1134"/>
        </w:tabs>
        <w:spacing w:line="20" w:lineRule="atLeast"/>
        <w:rPr>
          <w:rFonts w:ascii="Martti" w:hAnsi="Martti"/>
          <w:bCs/>
          <w:color w:val="FF0000"/>
          <w:sz w:val="22"/>
          <w:szCs w:val="22"/>
        </w:rPr>
      </w:pPr>
    </w:p>
    <w:p w14:paraId="4A1EC570" w14:textId="77777777" w:rsidR="00714CF3" w:rsidRPr="003A3827" w:rsidRDefault="00714CF3" w:rsidP="007E0F12">
      <w:pPr>
        <w:spacing w:line="20" w:lineRule="atLeast"/>
        <w:rPr>
          <w:rFonts w:ascii="Martti" w:hAnsi="Martti"/>
          <w:b/>
          <w:sz w:val="22"/>
          <w:szCs w:val="22"/>
        </w:rPr>
      </w:pPr>
      <w:r w:rsidRPr="003A3827">
        <w:rPr>
          <w:rFonts w:ascii="Martti" w:hAnsi="Martti"/>
          <w:b/>
          <w:sz w:val="22"/>
          <w:szCs w:val="22"/>
        </w:rPr>
        <w:t>TIEDOKSI SAATETTAVAT ASIAT</w:t>
      </w:r>
    </w:p>
    <w:p w14:paraId="19894536" w14:textId="77777777" w:rsidR="00714CF3" w:rsidRPr="003A3827" w:rsidRDefault="00714CF3" w:rsidP="007E0F12">
      <w:pPr>
        <w:pStyle w:val="Esitys"/>
        <w:spacing w:line="20" w:lineRule="atLeast"/>
        <w:jc w:val="both"/>
        <w:rPr>
          <w:rFonts w:ascii="Martti" w:hAnsi="Martti"/>
          <w:sz w:val="22"/>
          <w:szCs w:val="22"/>
        </w:rPr>
      </w:pPr>
      <w:r w:rsidRPr="003A3827">
        <w:rPr>
          <w:rFonts w:ascii="Martti" w:hAnsi="Martti"/>
          <w:sz w:val="22"/>
          <w:szCs w:val="22"/>
        </w:rPr>
        <w:t>Kirkkoneuvosto</w:t>
      </w:r>
    </w:p>
    <w:p w14:paraId="6B3B4B10" w14:textId="07645E77" w:rsidR="005D0755" w:rsidRPr="006C420F" w:rsidRDefault="00714CF3" w:rsidP="006C420F">
      <w:pPr>
        <w:pStyle w:val="Esitys"/>
        <w:spacing w:line="20" w:lineRule="atLeast"/>
        <w:jc w:val="both"/>
        <w:rPr>
          <w:rFonts w:ascii="Martti" w:hAnsi="Martti"/>
          <w:sz w:val="22"/>
          <w:szCs w:val="22"/>
        </w:rPr>
      </w:pPr>
      <w:r w:rsidRPr="003A3827">
        <w:rPr>
          <w:rFonts w:ascii="Martti" w:hAnsi="Martti"/>
          <w:sz w:val="22"/>
          <w:szCs w:val="22"/>
        </w:rPr>
        <w:t xml:space="preserve">§ </w:t>
      </w:r>
      <w:r w:rsidR="003A3827">
        <w:rPr>
          <w:rFonts w:ascii="Martti" w:hAnsi="Martti"/>
          <w:sz w:val="22"/>
          <w:szCs w:val="22"/>
        </w:rPr>
        <w:t>1</w:t>
      </w:r>
      <w:r w:rsidR="00033C15">
        <w:rPr>
          <w:rFonts w:ascii="Martti" w:hAnsi="Martti"/>
          <w:sz w:val="22"/>
          <w:szCs w:val="22"/>
        </w:rPr>
        <w:t>1</w:t>
      </w:r>
    </w:p>
    <w:p w14:paraId="5CBBA517" w14:textId="3E3D2672" w:rsidR="005D0755" w:rsidRDefault="005D0755" w:rsidP="006C420F">
      <w:pPr>
        <w:pStyle w:val="Pytkirja"/>
        <w:tabs>
          <w:tab w:val="left" w:pos="1134"/>
        </w:tabs>
        <w:ind w:left="1134"/>
        <w:jc w:val="left"/>
        <w:rPr>
          <w:rFonts w:ascii="Martti" w:hAnsi="Martti"/>
          <w:sz w:val="22"/>
          <w:szCs w:val="22"/>
        </w:rPr>
      </w:pPr>
      <w:r w:rsidRPr="003A3827">
        <w:rPr>
          <w:rFonts w:ascii="Martti" w:hAnsi="Martti"/>
          <w:sz w:val="22"/>
          <w:szCs w:val="22"/>
        </w:rPr>
        <w:t>Kirkkoneuvostolle annetaan tiedoksi ja hyväksyttäväksi seuraavat asiat:</w:t>
      </w:r>
    </w:p>
    <w:p w14:paraId="17D665F2" w14:textId="77777777" w:rsidR="006C420F" w:rsidRDefault="006C420F" w:rsidP="006C420F">
      <w:pPr>
        <w:pStyle w:val="Pytkirja"/>
        <w:tabs>
          <w:tab w:val="left" w:pos="1134"/>
        </w:tabs>
        <w:ind w:left="1134"/>
        <w:jc w:val="left"/>
        <w:rPr>
          <w:rFonts w:ascii="Martti" w:hAnsi="Martti"/>
          <w:sz w:val="22"/>
          <w:szCs w:val="22"/>
        </w:rPr>
      </w:pPr>
    </w:p>
    <w:p w14:paraId="4188AA09" w14:textId="557B3F27" w:rsidR="006C420F" w:rsidRPr="006C420F" w:rsidRDefault="006C420F" w:rsidP="006C420F">
      <w:pPr>
        <w:pStyle w:val="NormaaliWWW"/>
        <w:spacing w:before="0" w:beforeAutospacing="0" w:after="0" w:afterAutospacing="0"/>
        <w:ind w:left="1134"/>
        <w:rPr>
          <w:rFonts w:ascii="Martti" w:hAnsi="Martti"/>
        </w:rPr>
      </w:pPr>
      <w:r w:rsidRPr="006C420F">
        <w:rPr>
          <w:rFonts w:ascii="Martti" w:hAnsi="Martti"/>
          <w:color w:val="000000"/>
          <w:sz w:val="22"/>
          <w:szCs w:val="22"/>
          <w:bdr w:val="none" w:sz="0" w:space="0" w:color="auto" w:frame="1"/>
        </w:rPr>
        <w:t>Kinnulan seurakunta on ostanut Pihtiputaan seurakunnalta lastenohjaajan palveluita siten, että Kinnulan seurakunta on maksanut Pihtiputaan seurakunnan lastenohjaajan palkasta 20 prosenttia.</w:t>
      </w:r>
      <w:r>
        <w:rPr>
          <w:rFonts w:ascii="Martti" w:hAnsi="Martti"/>
          <w:color w:val="000000"/>
          <w:sz w:val="22"/>
          <w:szCs w:val="22"/>
          <w:bdr w:val="none" w:sz="0" w:space="0" w:color="auto" w:frame="1"/>
        </w:rPr>
        <w:t xml:space="preserve"> </w:t>
      </w:r>
      <w:r w:rsidRPr="006C420F">
        <w:rPr>
          <w:rFonts w:ascii="Martti" w:hAnsi="Martti"/>
          <w:color w:val="000000"/>
          <w:sz w:val="22"/>
          <w:szCs w:val="22"/>
          <w:bdr w:val="none" w:sz="0" w:space="0" w:color="auto" w:frame="1"/>
        </w:rPr>
        <w:t>Kinnulan seurakunnan talouspäällikkö Sinikka Niemonen ja kirkkoherra Janne Isomaa ovat neuvotelleet lastenohjaajan kanssa palkkausprosentin muutoksesta. Pihtiputaan seurakunta maksaa 1.2.2024 alkaen lastenohjaaja Katja Kokkosen palkasta 90 prosenttia ja Kinnulan seurakunta 10 prosenttia. Syy muutokseen on Kinnulan seurakunnan kahden päiväkerhoryhmän yhdistäminen yhdeksi kerhoksi</w:t>
      </w:r>
      <w:r w:rsidRPr="006C420F">
        <w:rPr>
          <w:rFonts w:ascii="Martti" w:hAnsi="Martti"/>
          <w:color w:val="000000"/>
          <w:bdr w:val="none" w:sz="0" w:space="0" w:color="auto" w:frame="1"/>
        </w:rPr>
        <w:t>.</w:t>
      </w:r>
    </w:p>
    <w:p w14:paraId="498590F3" w14:textId="77777777" w:rsidR="006C420F" w:rsidRPr="003A3827" w:rsidRDefault="006C420F" w:rsidP="006C420F">
      <w:pPr>
        <w:pStyle w:val="Pytkirja"/>
        <w:tabs>
          <w:tab w:val="left" w:pos="1134"/>
        </w:tabs>
        <w:ind w:left="1134"/>
        <w:jc w:val="left"/>
        <w:rPr>
          <w:rFonts w:ascii="Martti" w:hAnsi="Martti"/>
          <w:sz w:val="22"/>
          <w:szCs w:val="22"/>
        </w:rPr>
      </w:pPr>
    </w:p>
    <w:p w14:paraId="619FB458" w14:textId="17CD0484" w:rsidR="007C13A7" w:rsidRPr="0049717B" w:rsidRDefault="007C13A7" w:rsidP="006C420F">
      <w:pPr>
        <w:pStyle w:val="Pytkirja"/>
        <w:tabs>
          <w:tab w:val="left" w:pos="1134"/>
        </w:tabs>
        <w:ind w:left="1134"/>
        <w:jc w:val="left"/>
        <w:rPr>
          <w:rFonts w:ascii="Martti" w:hAnsi="Martti"/>
          <w:sz w:val="22"/>
          <w:szCs w:val="22"/>
        </w:rPr>
      </w:pPr>
      <w:r w:rsidRPr="0049717B">
        <w:rPr>
          <w:rFonts w:ascii="Martti" w:hAnsi="Martti"/>
          <w:sz w:val="22"/>
          <w:szCs w:val="22"/>
        </w:rPr>
        <w:t xml:space="preserve">Työkoneen vuokraus </w:t>
      </w:r>
      <w:r w:rsidR="00F62462" w:rsidRPr="0049717B">
        <w:rPr>
          <w:rFonts w:ascii="Martti" w:hAnsi="Martti"/>
          <w:sz w:val="22"/>
          <w:szCs w:val="22"/>
        </w:rPr>
        <w:t xml:space="preserve">hautuumaalle </w:t>
      </w:r>
      <w:r w:rsidRPr="0049717B">
        <w:rPr>
          <w:rFonts w:ascii="Martti" w:hAnsi="Martti"/>
          <w:sz w:val="22"/>
          <w:szCs w:val="22"/>
        </w:rPr>
        <w:t xml:space="preserve">1.2.2024 alkaen. </w:t>
      </w:r>
      <w:r w:rsidR="00C42349" w:rsidRPr="0049717B">
        <w:rPr>
          <w:rFonts w:ascii="Martti" w:hAnsi="Martti"/>
          <w:sz w:val="22"/>
          <w:szCs w:val="22"/>
        </w:rPr>
        <w:t xml:space="preserve">Liite </w:t>
      </w:r>
      <w:r w:rsidR="0049717B" w:rsidRPr="0049717B">
        <w:rPr>
          <w:rFonts w:ascii="Martti" w:hAnsi="Martti"/>
          <w:sz w:val="22"/>
          <w:szCs w:val="22"/>
        </w:rPr>
        <w:t>3</w:t>
      </w:r>
      <w:r w:rsidR="00C31611" w:rsidRPr="0049717B">
        <w:rPr>
          <w:rFonts w:ascii="Martti" w:hAnsi="Martti"/>
          <w:sz w:val="22"/>
          <w:szCs w:val="22"/>
        </w:rPr>
        <w:t>.</w:t>
      </w:r>
    </w:p>
    <w:p w14:paraId="252F7E7D" w14:textId="77777777" w:rsidR="00C31611" w:rsidRPr="0049717B" w:rsidRDefault="00C31611" w:rsidP="006C420F">
      <w:pPr>
        <w:pStyle w:val="Pytkirja"/>
        <w:tabs>
          <w:tab w:val="left" w:pos="1134"/>
        </w:tabs>
        <w:ind w:left="1134"/>
        <w:jc w:val="left"/>
        <w:rPr>
          <w:rFonts w:ascii="Martti" w:hAnsi="Martti"/>
          <w:sz w:val="22"/>
          <w:szCs w:val="22"/>
        </w:rPr>
      </w:pPr>
    </w:p>
    <w:p w14:paraId="184867F7" w14:textId="52BBA23E" w:rsidR="00C31611" w:rsidRPr="0049717B" w:rsidRDefault="00C31611" w:rsidP="006C420F">
      <w:pPr>
        <w:pStyle w:val="Pytkirja"/>
        <w:tabs>
          <w:tab w:val="left" w:pos="1134"/>
        </w:tabs>
        <w:ind w:left="1134"/>
        <w:jc w:val="left"/>
        <w:rPr>
          <w:rFonts w:ascii="Martti" w:hAnsi="Martti"/>
          <w:sz w:val="22"/>
          <w:szCs w:val="22"/>
        </w:rPr>
      </w:pPr>
      <w:r w:rsidRPr="0049717B">
        <w:rPr>
          <w:rFonts w:ascii="Martti" w:hAnsi="Martti"/>
          <w:sz w:val="22"/>
          <w:szCs w:val="22"/>
        </w:rPr>
        <w:t xml:space="preserve">Pihtiputaan seurakunnan jäsenmäärän kehitys vuonna 2023. Liite </w:t>
      </w:r>
      <w:r w:rsidR="0049717B" w:rsidRPr="0049717B">
        <w:rPr>
          <w:rFonts w:ascii="Martti" w:hAnsi="Martti"/>
          <w:sz w:val="22"/>
          <w:szCs w:val="22"/>
        </w:rPr>
        <w:t>4</w:t>
      </w:r>
      <w:r w:rsidR="00CE749F" w:rsidRPr="0049717B">
        <w:rPr>
          <w:rFonts w:ascii="Martti" w:hAnsi="Martti"/>
          <w:sz w:val="22"/>
          <w:szCs w:val="22"/>
        </w:rPr>
        <w:t>.</w:t>
      </w:r>
    </w:p>
    <w:p w14:paraId="07CC8B6E" w14:textId="77777777" w:rsidR="00CE749F" w:rsidRPr="0049717B" w:rsidRDefault="00CE749F" w:rsidP="006C420F">
      <w:pPr>
        <w:pStyle w:val="Pytkirja"/>
        <w:tabs>
          <w:tab w:val="left" w:pos="1134"/>
        </w:tabs>
        <w:ind w:left="1134"/>
        <w:jc w:val="left"/>
        <w:rPr>
          <w:rFonts w:ascii="Martti" w:hAnsi="Martti"/>
          <w:sz w:val="22"/>
          <w:szCs w:val="22"/>
        </w:rPr>
      </w:pPr>
    </w:p>
    <w:p w14:paraId="1B6A4858" w14:textId="18B94F84" w:rsidR="009F44D7" w:rsidRDefault="009F44D7" w:rsidP="006C420F">
      <w:pPr>
        <w:pStyle w:val="Pytkirja"/>
        <w:tabs>
          <w:tab w:val="left" w:pos="1134"/>
        </w:tabs>
        <w:ind w:left="1134"/>
        <w:jc w:val="left"/>
        <w:rPr>
          <w:rFonts w:ascii="Martti" w:hAnsi="Martti"/>
          <w:sz w:val="22"/>
          <w:szCs w:val="22"/>
        </w:rPr>
      </w:pPr>
      <w:r w:rsidRPr="0049717B">
        <w:rPr>
          <w:rFonts w:ascii="Martti" w:hAnsi="Martti"/>
          <w:sz w:val="22"/>
          <w:szCs w:val="22"/>
        </w:rPr>
        <w:t>Kirkon remontin tilanne.</w:t>
      </w:r>
    </w:p>
    <w:p w14:paraId="7B6901C2" w14:textId="77777777" w:rsidR="00634F53" w:rsidRDefault="00634F53" w:rsidP="006C420F">
      <w:pPr>
        <w:pStyle w:val="Pytkirja"/>
        <w:tabs>
          <w:tab w:val="left" w:pos="1134"/>
        </w:tabs>
        <w:ind w:left="1134"/>
        <w:jc w:val="left"/>
        <w:rPr>
          <w:rFonts w:ascii="Martti" w:hAnsi="Martti"/>
          <w:sz w:val="22"/>
          <w:szCs w:val="22"/>
        </w:rPr>
      </w:pPr>
    </w:p>
    <w:p w14:paraId="0E724A02" w14:textId="77777777" w:rsidR="00634F53" w:rsidRDefault="00634F53" w:rsidP="00634F53">
      <w:pPr>
        <w:ind w:left="1134"/>
      </w:pPr>
      <w:r w:rsidRPr="00634F53">
        <w:rPr>
          <w:rFonts w:ascii="Martti" w:hAnsi="Martti"/>
          <w:sz w:val="22"/>
          <w:szCs w:val="22"/>
        </w:rPr>
        <w:t>Tiedoksi, että kuntalaisten kuulemistilaisuus koskien seurakunnan rakenneselvitystä pidetään 13.3. klo 18 Seurakuntatalo Sallilassa</w:t>
      </w:r>
      <w:r>
        <w:t>.</w:t>
      </w:r>
    </w:p>
    <w:p w14:paraId="518DD77D" w14:textId="77777777" w:rsidR="00634F53" w:rsidRDefault="00634F53" w:rsidP="00634F53"/>
    <w:p w14:paraId="60A0CB19" w14:textId="6B8FDD25" w:rsidR="00634F53" w:rsidRPr="00634F53" w:rsidRDefault="00634F53" w:rsidP="00634F53">
      <w:pPr>
        <w:pStyle w:val="Pytkirja"/>
        <w:tabs>
          <w:tab w:val="left" w:pos="1134"/>
        </w:tabs>
        <w:ind w:left="1134"/>
        <w:jc w:val="left"/>
        <w:rPr>
          <w:rFonts w:ascii="Martti" w:hAnsi="Martti"/>
          <w:sz w:val="22"/>
          <w:szCs w:val="22"/>
        </w:rPr>
      </w:pPr>
      <w:r w:rsidRPr="00634F53">
        <w:rPr>
          <w:rFonts w:ascii="Martti" w:hAnsi="Martti"/>
          <w:sz w:val="22"/>
          <w:szCs w:val="22"/>
        </w:rPr>
        <w:t>Pihtiputaan s</w:t>
      </w:r>
      <w:r w:rsidRPr="00634F53">
        <w:rPr>
          <w:rFonts w:ascii="Martti" w:hAnsi="Martti"/>
          <w:sz w:val="22"/>
          <w:szCs w:val="22"/>
        </w:rPr>
        <w:t>eurakunnan esineistön inventointi</w:t>
      </w:r>
      <w:r w:rsidRPr="00634F53">
        <w:rPr>
          <w:rFonts w:ascii="Martti" w:hAnsi="Martti"/>
          <w:sz w:val="22"/>
          <w:szCs w:val="22"/>
        </w:rPr>
        <w:t>.</w:t>
      </w:r>
    </w:p>
    <w:p w14:paraId="47F09AC2" w14:textId="77777777" w:rsidR="004D4D73" w:rsidRPr="003A3827" w:rsidRDefault="004D4D73" w:rsidP="006C420F">
      <w:pPr>
        <w:pStyle w:val="Pytkirja"/>
        <w:tabs>
          <w:tab w:val="left" w:pos="1134"/>
        </w:tabs>
        <w:ind w:left="0"/>
        <w:jc w:val="left"/>
        <w:rPr>
          <w:rFonts w:ascii="Martti" w:hAnsi="Martti"/>
          <w:color w:val="FF0000"/>
          <w:sz w:val="22"/>
          <w:szCs w:val="22"/>
        </w:rPr>
      </w:pPr>
    </w:p>
    <w:p w14:paraId="745AE4E1" w14:textId="3FE7C1C3" w:rsidR="00714CF3" w:rsidRDefault="00714CF3" w:rsidP="00714CF3">
      <w:pPr>
        <w:pStyle w:val="Esitys"/>
        <w:tabs>
          <w:tab w:val="left" w:pos="1134"/>
          <w:tab w:val="left" w:pos="2268"/>
        </w:tabs>
        <w:jc w:val="both"/>
        <w:rPr>
          <w:rFonts w:ascii="Martti" w:hAnsi="Martti"/>
          <w:sz w:val="22"/>
          <w:szCs w:val="22"/>
        </w:rPr>
      </w:pPr>
      <w:r w:rsidRPr="003A3827">
        <w:rPr>
          <w:rFonts w:ascii="Martti" w:hAnsi="Martti"/>
          <w:sz w:val="22"/>
          <w:szCs w:val="22"/>
        </w:rPr>
        <w:t>Päätös</w:t>
      </w:r>
    </w:p>
    <w:p w14:paraId="02AD2F46" w14:textId="47DD6761" w:rsidR="00B45731" w:rsidRDefault="00B45731" w:rsidP="00714CF3">
      <w:pPr>
        <w:pStyle w:val="Esitys"/>
        <w:tabs>
          <w:tab w:val="left" w:pos="1134"/>
          <w:tab w:val="left" w:pos="2268"/>
        </w:tabs>
        <w:jc w:val="both"/>
        <w:rPr>
          <w:rFonts w:ascii="Martti" w:hAnsi="Martti"/>
          <w:b w:val="0"/>
          <w:bCs/>
          <w:sz w:val="22"/>
          <w:szCs w:val="22"/>
        </w:rPr>
      </w:pPr>
      <w:r>
        <w:rPr>
          <w:rFonts w:ascii="Martti" w:hAnsi="Martti"/>
          <w:sz w:val="22"/>
          <w:szCs w:val="22"/>
        </w:rPr>
        <w:tab/>
      </w:r>
      <w:r w:rsidRPr="00B45731">
        <w:rPr>
          <w:rFonts w:ascii="Martti" w:hAnsi="Martti"/>
          <w:b w:val="0"/>
          <w:bCs/>
          <w:sz w:val="22"/>
          <w:szCs w:val="22"/>
        </w:rPr>
        <w:t>Asiat saatettiin kirkkoneuvoston tietoon.</w:t>
      </w:r>
      <w:r w:rsidR="00D46EFE">
        <w:rPr>
          <w:rFonts w:ascii="Martti" w:hAnsi="Martti"/>
          <w:b w:val="0"/>
          <w:bCs/>
          <w:sz w:val="22"/>
          <w:szCs w:val="22"/>
        </w:rPr>
        <w:t xml:space="preserve"> </w:t>
      </w:r>
    </w:p>
    <w:p w14:paraId="5EBE8740" w14:textId="77777777" w:rsidR="00634F53" w:rsidRDefault="00634F53" w:rsidP="00714CF3">
      <w:pPr>
        <w:pStyle w:val="Esitys"/>
        <w:tabs>
          <w:tab w:val="left" w:pos="1134"/>
          <w:tab w:val="left" w:pos="2268"/>
        </w:tabs>
        <w:jc w:val="both"/>
        <w:rPr>
          <w:rFonts w:ascii="Martti" w:hAnsi="Martti"/>
          <w:b w:val="0"/>
          <w:bCs/>
          <w:sz w:val="22"/>
          <w:szCs w:val="22"/>
        </w:rPr>
      </w:pPr>
    </w:p>
    <w:p w14:paraId="3C572A12" w14:textId="77777777" w:rsidR="00634F53" w:rsidRPr="00B45731" w:rsidRDefault="00634F53" w:rsidP="00714CF3">
      <w:pPr>
        <w:pStyle w:val="Esitys"/>
        <w:tabs>
          <w:tab w:val="left" w:pos="1134"/>
          <w:tab w:val="left" w:pos="2268"/>
        </w:tabs>
        <w:jc w:val="both"/>
        <w:rPr>
          <w:rFonts w:ascii="Martti" w:hAnsi="Martti"/>
          <w:b w:val="0"/>
          <w:bCs/>
          <w:sz w:val="22"/>
          <w:szCs w:val="22"/>
        </w:rPr>
      </w:pPr>
    </w:p>
    <w:p w14:paraId="166225CB" w14:textId="707E1579" w:rsidR="00C5639D" w:rsidRPr="00E55D8F" w:rsidRDefault="00C5639D" w:rsidP="00E55D8F">
      <w:pPr>
        <w:rPr>
          <w:rFonts w:ascii="Martti" w:hAnsi="Martti"/>
          <w:b/>
          <w:bCs/>
          <w:sz w:val="22"/>
          <w:szCs w:val="22"/>
        </w:rPr>
      </w:pPr>
      <w:r w:rsidRPr="00E55D8F">
        <w:rPr>
          <w:rFonts w:ascii="Martti" w:hAnsi="Martti"/>
          <w:b/>
          <w:bCs/>
          <w:sz w:val="22"/>
          <w:szCs w:val="22"/>
        </w:rPr>
        <w:t>MUUT ASIAT</w:t>
      </w:r>
    </w:p>
    <w:p w14:paraId="4E509FCE" w14:textId="77777777" w:rsidR="007F3B1C" w:rsidRPr="00E55D8F" w:rsidRDefault="00C5639D" w:rsidP="00E55D8F">
      <w:pPr>
        <w:rPr>
          <w:rFonts w:ascii="Martti" w:hAnsi="Martti"/>
          <w:b/>
          <w:bCs/>
          <w:sz w:val="22"/>
          <w:szCs w:val="22"/>
        </w:rPr>
      </w:pPr>
      <w:r w:rsidRPr="00E55D8F">
        <w:rPr>
          <w:rFonts w:ascii="Martti" w:hAnsi="Martti"/>
          <w:b/>
          <w:bCs/>
          <w:sz w:val="22"/>
          <w:szCs w:val="22"/>
        </w:rPr>
        <w:t xml:space="preserve">Kirkkoneuvosto </w:t>
      </w:r>
    </w:p>
    <w:p w14:paraId="2A91950F" w14:textId="09A584C5" w:rsidR="00215681" w:rsidRPr="00E55D8F" w:rsidRDefault="00C5639D" w:rsidP="00E55D8F">
      <w:pPr>
        <w:rPr>
          <w:rFonts w:ascii="Martti" w:hAnsi="Martti"/>
          <w:b/>
          <w:bCs/>
          <w:sz w:val="22"/>
          <w:szCs w:val="22"/>
        </w:rPr>
      </w:pPr>
      <w:r w:rsidRPr="00E55D8F">
        <w:rPr>
          <w:rFonts w:ascii="Martti" w:hAnsi="Martti"/>
          <w:b/>
          <w:bCs/>
          <w:sz w:val="22"/>
          <w:szCs w:val="22"/>
        </w:rPr>
        <w:t xml:space="preserve">§ </w:t>
      </w:r>
      <w:r w:rsidR="00110E60" w:rsidRPr="00E55D8F">
        <w:rPr>
          <w:rFonts w:ascii="Martti" w:hAnsi="Martti"/>
          <w:b/>
          <w:bCs/>
          <w:sz w:val="22"/>
          <w:szCs w:val="22"/>
        </w:rPr>
        <w:t>1</w:t>
      </w:r>
      <w:r w:rsidR="00033C15" w:rsidRPr="00E55D8F">
        <w:rPr>
          <w:rFonts w:ascii="Martti" w:hAnsi="Martti"/>
          <w:b/>
          <w:bCs/>
          <w:sz w:val="22"/>
          <w:szCs w:val="22"/>
        </w:rPr>
        <w:t>2</w:t>
      </w:r>
      <w:r w:rsidR="00215681" w:rsidRPr="00E55D8F">
        <w:rPr>
          <w:rFonts w:ascii="Martti" w:hAnsi="Martti"/>
          <w:b/>
          <w:bCs/>
          <w:sz w:val="22"/>
          <w:szCs w:val="22"/>
        </w:rPr>
        <w:tab/>
      </w:r>
    </w:p>
    <w:p w14:paraId="1E4CE7E3" w14:textId="77777777" w:rsidR="00C5639D" w:rsidRDefault="008A422C" w:rsidP="00E55D8F">
      <w:pPr>
        <w:rPr>
          <w:rFonts w:ascii="Martti" w:hAnsi="Martti"/>
          <w:b/>
          <w:bCs/>
          <w:sz w:val="22"/>
          <w:szCs w:val="22"/>
        </w:rPr>
      </w:pPr>
      <w:r w:rsidRPr="00E55D8F">
        <w:rPr>
          <w:rFonts w:ascii="Martti" w:hAnsi="Martti"/>
          <w:b/>
          <w:bCs/>
          <w:sz w:val="22"/>
          <w:szCs w:val="22"/>
        </w:rPr>
        <w:t>Päätös</w:t>
      </w:r>
    </w:p>
    <w:p w14:paraId="10F2057B" w14:textId="3F234154" w:rsidR="00634F53" w:rsidRPr="00634F53" w:rsidRDefault="00634F53" w:rsidP="00E55D8F">
      <w:pPr>
        <w:rPr>
          <w:rFonts w:ascii="Martti" w:hAnsi="Martti"/>
          <w:sz w:val="22"/>
          <w:szCs w:val="22"/>
        </w:rPr>
      </w:pPr>
      <w:r>
        <w:rPr>
          <w:rFonts w:ascii="Martti" w:hAnsi="Martti"/>
          <w:b/>
          <w:bCs/>
          <w:sz w:val="22"/>
          <w:szCs w:val="22"/>
        </w:rPr>
        <w:tab/>
      </w:r>
      <w:r w:rsidRPr="00634F53">
        <w:rPr>
          <w:rFonts w:ascii="Martti" w:hAnsi="Martti"/>
          <w:sz w:val="22"/>
          <w:szCs w:val="22"/>
        </w:rPr>
        <w:t>Muita asioita ei ollut.</w:t>
      </w:r>
    </w:p>
    <w:p w14:paraId="225C768C" w14:textId="1DB36187" w:rsidR="00634F53" w:rsidRPr="00B45731" w:rsidRDefault="00634F53" w:rsidP="00D46EFE"/>
    <w:p w14:paraId="477C7859" w14:textId="77777777" w:rsidR="00E55D8F" w:rsidRDefault="00E55D8F" w:rsidP="008A422C">
      <w:pPr>
        <w:tabs>
          <w:tab w:val="left" w:pos="1134"/>
        </w:tabs>
        <w:rPr>
          <w:rFonts w:ascii="Martti" w:hAnsi="Martti"/>
          <w:b/>
          <w:bCs/>
          <w:sz w:val="22"/>
          <w:szCs w:val="22"/>
        </w:rPr>
      </w:pPr>
    </w:p>
    <w:p w14:paraId="0768BEE5" w14:textId="7D5881E7" w:rsidR="008A422C" w:rsidRPr="009853A0" w:rsidRDefault="008A422C" w:rsidP="008A422C">
      <w:pPr>
        <w:tabs>
          <w:tab w:val="left" w:pos="1134"/>
        </w:tabs>
        <w:rPr>
          <w:rFonts w:ascii="Martti" w:hAnsi="Martti"/>
          <w:sz w:val="22"/>
          <w:szCs w:val="22"/>
        </w:rPr>
      </w:pPr>
      <w:r w:rsidRPr="009853A0">
        <w:rPr>
          <w:rFonts w:ascii="Martti" w:hAnsi="Martti"/>
          <w:b/>
          <w:bCs/>
          <w:sz w:val="22"/>
          <w:szCs w:val="22"/>
        </w:rPr>
        <w:tab/>
      </w:r>
    </w:p>
    <w:p w14:paraId="5AAFB250" w14:textId="77E1059B" w:rsidR="00C5639D" w:rsidRPr="009853A0" w:rsidRDefault="00F65F7F" w:rsidP="00C5639D">
      <w:pPr>
        <w:rPr>
          <w:rFonts w:ascii="Martti" w:hAnsi="Martti"/>
          <w:b/>
          <w:bCs/>
          <w:sz w:val="22"/>
          <w:szCs w:val="22"/>
        </w:rPr>
      </w:pPr>
      <w:r>
        <w:rPr>
          <w:rFonts w:ascii="Martti" w:hAnsi="Martti"/>
          <w:b/>
          <w:bCs/>
          <w:sz w:val="22"/>
          <w:szCs w:val="22"/>
        </w:rPr>
        <w:t>MUUTOKSENHAKU</w:t>
      </w:r>
    </w:p>
    <w:p w14:paraId="21588DF1" w14:textId="77777777" w:rsidR="00714CF3" w:rsidRPr="009853A0" w:rsidRDefault="00714CF3" w:rsidP="00C5639D">
      <w:pPr>
        <w:rPr>
          <w:rFonts w:ascii="Martti" w:hAnsi="Martti"/>
          <w:b/>
          <w:bCs/>
          <w:sz w:val="22"/>
          <w:szCs w:val="22"/>
        </w:rPr>
      </w:pPr>
      <w:r w:rsidRPr="009853A0">
        <w:rPr>
          <w:rFonts w:ascii="Martti" w:hAnsi="Martti"/>
          <w:b/>
          <w:bCs/>
          <w:sz w:val="22"/>
          <w:szCs w:val="22"/>
        </w:rPr>
        <w:t>Kirkkoneuvosto</w:t>
      </w:r>
    </w:p>
    <w:p w14:paraId="5D4A1916" w14:textId="0069037B" w:rsidR="00714CF3" w:rsidRPr="009853A0" w:rsidRDefault="00714CF3" w:rsidP="00C5639D">
      <w:pPr>
        <w:pStyle w:val="Esitys"/>
        <w:spacing w:line="20" w:lineRule="atLeast"/>
        <w:jc w:val="both"/>
        <w:rPr>
          <w:rFonts w:ascii="Martti" w:hAnsi="Martti"/>
          <w:sz w:val="22"/>
          <w:szCs w:val="22"/>
        </w:rPr>
      </w:pPr>
      <w:r w:rsidRPr="009853A0">
        <w:rPr>
          <w:rFonts w:ascii="Martti" w:hAnsi="Martti"/>
          <w:sz w:val="22"/>
          <w:szCs w:val="22"/>
        </w:rPr>
        <w:t xml:space="preserve">§ </w:t>
      </w:r>
      <w:r w:rsidR="00F62462">
        <w:rPr>
          <w:rFonts w:ascii="Martti" w:hAnsi="Martti"/>
          <w:sz w:val="22"/>
          <w:szCs w:val="22"/>
        </w:rPr>
        <w:t>1</w:t>
      </w:r>
      <w:r w:rsidR="00033C15">
        <w:rPr>
          <w:rFonts w:ascii="Martti" w:hAnsi="Martti"/>
          <w:sz w:val="22"/>
          <w:szCs w:val="22"/>
        </w:rPr>
        <w:t>3</w:t>
      </w:r>
    </w:p>
    <w:p w14:paraId="7EB14638" w14:textId="77777777" w:rsidR="00714CF3" w:rsidRPr="009853A0" w:rsidRDefault="00714CF3" w:rsidP="00C5639D">
      <w:pPr>
        <w:pStyle w:val="Esitys"/>
        <w:jc w:val="both"/>
        <w:rPr>
          <w:rFonts w:ascii="Martti" w:hAnsi="Martti"/>
          <w:sz w:val="22"/>
          <w:szCs w:val="22"/>
        </w:rPr>
      </w:pPr>
      <w:r w:rsidRPr="009853A0">
        <w:rPr>
          <w:rFonts w:ascii="Martti" w:hAnsi="Martti"/>
          <w:sz w:val="22"/>
          <w:szCs w:val="22"/>
        </w:rPr>
        <w:t>Päätös</w:t>
      </w:r>
    </w:p>
    <w:p w14:paraId="71DFBB64" w14:textId="13F17867" w:rsidR="00714CF3" w:rsidRPr="00C42349" w:rsidRDefault="00714CF3" w:rsidP="00714CF3">
      <w:pPr>
        <w:pStyle w:val="Esitys"/>
        <w:tabs>
          <w:tab w:val="left" w:pos="1134"/>
        </w:tabs>
        <w:jc w:val="both"/>
        <w:rPr>
          <w:rFonts w:ascii="Martti" w:hAnsi="Martti"/>
          <w:b w:val="0"/>
          <w:color w:val="FF0000"/>
          <w:sz w:val="22"/>
          <w:szCs w:val="22"/>
        </w:rPr>
      </w:pPr>
      <w:r w:rsidRPr="009853A0">
        <w:rPr>
          <w:rFonts w:ascii="Martti" w:hAnsi="Martti"/>
          <w:sz w:val="22"/>
          <w:szCs w:val="22"/>
        </w:rPr>
        <w:tab/>
      </w:r>
      <w:r w:rsidRPr="009853A0">
        <w:rPr>
          <w:rFonts w:ascii="Martti" w:hAnsi="Martti"/>
          <w:b w:val="0"/>
          <w:sz w:val="22"/>
          <w:szCs w:val="22"/>
        </w:rPr>
        <w:t xml:space="preserve">Valitusosoitus liitetään pöytäkirjaan. </w:t>
      </w:r>
      <w:r w:rsidRPr="0049717B">
        <w:rPr>
          <w:rFonts w:ascii="Martti" w:hAnsi="Martti"/>
          <w:b w:val="0"/>
          <w:sz w:val="22"/>
          <w:szCs w:val="22"/>
        </w:rPr>
        <w:t>Liite</w:t>
      </w:r>
      <w:r w:rsidR="00E863EB" w:rsidRPr="0049717B">
        <w:rPr>
          <w:rFonts w:ascii="Martti" w:hAnsi="Martti"/>
          <w:b w:val="0"/>
          <w:sz w:val="22"/>
          <w:szCs w:val="22"/>
        </w:rPr>
        <w:t xml:space="preserve"> </w:t>
      </w:r>
      <w:r w:rsidR="0049717B" w:rsidRPr="0049717B">
        <w:rPr>
          <w:rFonts w:ascii="Martti" w:hAnsi="Martti"/>
          <w:b w:val="0"/>
          <w:sz w:val="22"/>
          <w:szCs w:val="22"/>
        </w:rPr>
        <w:t>5</w:t>
      </w:r>
      <w:r w:rsidRPr="0049717B">
        <w:rPr>
          <w:rFonts w:ascii="Martti" w:hAnsi="Martti"/>
          <w:b w:val="0"/>
          <w:sz w:val="22"/>
          <w:szCs w:val="22"/>
        </w:rPr>
        <w:t>.</w:t>
      </w:r>
    </w:p>
    <w:p w14:paraId="2F24DEA5" w14:textId="77777777" w:rsidR="00714CF3" w:rsidRDefault="00714CF3" w:rsidP="00714CF3">
      <w:pPr>
        <w:pStyle w:val="Pytkirja"/>
        <w:tabs>
          <w:tab w:val="left" w:pos="1134"/>
        </w:tabs>
        <w:ind w:left="0"/>
        <w:rPr>
          <w:rFonts w:ascii="Martti" w:hAnsi="Martti"/>
          <w:sz w:val="22"/>
          <w:szCs w:val="22"/>
        </w:rPr>
      </w:pPr>
    </w:p>
    <w:p w14:paraId="6692B46D" w14:textId="77777777" w:rsidR="00E55D8F" w:rsidRPr="009853A0" w:rsidRDefault="00E55D8F" w:rsidP="00714CF3">
      <w:pPr>
        <w:pStyle w:val="Pytkirja"/>
        <w:tabs>
          <w:tab w:val="left" w:pos="1134"/>
        </w:tabs>
        <w:ind w:left="0"/>
        <w:rPr>
          <w:rFonts w:ascii="Martti" w:hAnsi="Martti"/>
          <w:sz w:val="22"/>
          <w:szCs w:val="22"/>
        </w:rPr>
      </w:pPr>
    </w:p>
    <w:p w14:paraId="347E2866" w14:textId="77777777" w:rsidR="00714CF3" w:rsidRPr="009853A0" w:rsidRDefault="00714CF3" w:rsidP="00714CF3">
      <w:pPr>
        <w:pStyle w:val="Pytkirja"/>
        <w:ind w:left="0"/>
        <w:rPr>
          <w:rFonts w:ascii="Martti" w:hAnsi="Martti"/>
          <w:sz w:val="22"/>
          <w:szCs w:val="22"/>
        </w:rPr>
      </w:pPr>
    </w:p>
    <w:p w14:paraId="66E09D54" w14:textId="77777777" w:rsidR="00714CF3" w:rsidRPr="009853A0" w:rsidRDefault="00714CF3" w:rsidP="0031555F">
      <w:pPr>
        <w:spacing w:line="20" w:lineRule="atLeast"/>
        <w:rPr>
          <w:rFonts w:ascii="Martti" w:hAnsi="Martti"/>
          <w:b/>
          <w:sz w:val="22"/>
          <w:szCs w:val="22"/>
        </w:rPr>
      </w:pPr>
      <w:r w:rsidRPr="009853A0">
        <w:rPr>
          <w:rFonts w:ascii="Martti" w:hAnsi="Martti"/>
          <w:b/>
          <w:sz w:val="22"/>
          <w:szCs w:val="22"/>
        </w:rPr>
        <w:t>KOKOUKSEN PÄÄTTÄMINEN</w:t>
      </w:r>
    </w:p>
    <w:p w14:paraId="52009C45" w14:textId="77777777" w:rsidR="00714CF3" w:rsidRPr="009853A0" w:rsidRDefault="00714CF3" w:rsidP="0031555F">
      <w:pPr>
        <w:pStyle w:val="Esitys"/>
        <w:spacing w:line="20" w:lineRule="atLeast"/>
        <w:jc w:val="both"/>
        <w:rPr>
          <w:rFonts w:ascii="Martti" w:hAnsi="Martti"/>
          <w:sz w:val="22"/>
          <w:szCs w:val="22"/>
        </w:rPr>
      </w:pPr>
      <w:r w:rsidRPr="009853A0">
        <w:rPr>
          <w:rFonts w:ascii="Martti" w:hAnsi="Martti"/>
          <w:sz w:val="22"/>
          <w:szCs w:val="22"/>
        </w:rPr>
        <w:t>Kirkkoneuvosto</w:t>
      </w:r>
    </w:p>
    <w:p w14:paraId="7C77ED76" w14:textId="2B46A980" w:rsidR="00A8780F" w:rsidRPr="009853A0" w:rsidRDefault="00714CF3" w:rsidP="0031555F">
      <w:pPr>
        <w:pStyle w:val="Esitys"/>
        <w:spacing w:line="20" w:lineRule="atLeast"/>
        <w:jc w:val="both"/>
        <w:rPr>
          <w:rFonts w:ascii="Martti" w:hAnsi="Martti"/>
          <w:sz w:val="22"/>
          <w:szCs w:val="22"/>
        </w:rPr>
      </w:pPr>
      <w:r w:rsidRPr="009853A0">
        <w:rPr>
          <w:rFonts w:ascii="Martti" w:hAnsi="Martti"/>
          <w:sz w:val="22"/>
          <w:szCs w:val="22"/>
        </w:rPr>
        <w:t xml:space="preserve">§ </w:t>
      </w:r>
      <w:r w:rsidR="00614C43">
        <w:rPr>
          <w:rFonts w:ascii="Martti" w:hAnsi="Martti"/>
          <w:sz w:val="22"/>
          <w:szCs w:val="22"/>
        </w:rPr>
        <w:t>1</w:t>
      </w:r>
      <w:r w:rsidR="00033C15">
        <w:rPr>
          <w:rFonts w:ascii="Martti" w:hAnsi="Martti"/>
          <w:sz w:val="22"/>
          <w:szCs w:val="22"/>
        </w:rPr>
        <w:t>4</w:t>
      </w:r>
    </w:p>
    <w:p w14:paraId="1FDDC560" w14:textId="77777777" w:rsidR="00A8780F" w:rsidRPr="009853A0" w:rsidRDefault="00714CF3" w:rsidP="00A8780F">
      <w:pPr>
        <w:pStyle w:val="Esitys"/>
        <w:jc w:val="both"/>
        <w:rPr>
          <w:rFonts w:ascii="Martti" w:hAnsi="Martti"/>
          <w:sz w:val="22"/>
          <w:szCs w:val="22"/>
        </w:rPr>
      </w:pPr>
      <w:r w:rsidRPr="009853A0">
        <w:rPr>
          <w:rFonts w:ascii="Martti" w:hAnsi="Martti"/>
          <w:sz w:val="22"/>
          <w:szCs w:val="22"/>
        </w:rPr>
        <w:t>Päätös</w:t>
      </w:r>
    </w:p>
    <w:p w14:paraId="19E9B0F2" w14:textId="5B2CBDDF" w:rsidR="00714CF3" w:rsidRPr="009853A0" w:rsidRDefault="00714CF3" w:rsidP="00A8780F">
      <w:pPr>
        <w:pStyle w:val="Esitys"/>
        <w:ind w:firstLine="1134"/>
        <w:jc w:val="both"/>
        <w:rPr>
          <w:rFonts w:ascii="Martti" w:hAnsi="Martti"/>
          <w:sz w:val="22"/>
          <w:szCs w:val="22"/>
        </w:rPr>
      </w:pPr>
      <w:r w:rsidRPr="009853A0">
        <w:rPr>
          <w:rFonts w:ascii="Martti" w:hAnsi="Martti"/>
          <w:b w:val="0"/>
          <w:sz w:val="22"/>
          <w:szCs w:val="22"/>
        </w:rPr>
        <w:t>Puheenjoht</w:t>
      </w:r>
      <w:r w:rsidR="001A3CD7" w:rsidRPr="009853A0">
        <w:rPr>
          <w:rFonts w:ascii="Martti" w:hAnsi="Martti"/>
          <w:b w:val="0"/>
          <w:sz w:val="22"/>
          <w:szCs w:val="22"/>
        </w:rPr>
        <w:t xml:space="preserve">aja päätti kokouksen </w:t>
      </w:r>
      <w:proofErr w:type="gramStart"/>
      <w:r w:rsidR="001A3CD7" w:rsidRPr="009853A0">
        <w:rPr>
          <w:rFonts w:ascii="Martti" w:hAnsi="Martti"/>
          <w:b w:val="0"/>
          <w:sz w:val="22"/>
          <w:szCs w:val="22"/>
        </w:rPr>
        <w:t xml:space="preserve">kello  </w:t>
      </w:r>
      <w:r w:rsidR="007D6DFE">
        <w:rPr>
          <w:rFonts w:ascii="Martti" w:hAnsi="Martti"/>
          <w:b w:val="0"/>
          <w:sz w:val="22"/>
          <w:szCs w:val="22"/>
        </w:rPr>
        <w:t>18.23</w:t>
      </w:r>
      <w:r w:rsidRPr="009853A0">
        <w:rPr>
          <w:rFonts w:ascii="Martti" w:hAnsi="Martti"/>
          <w:b w:val="0"/>
          <w:sz w:val="22"/>
          <w:szCs w:val="22"/>
        </w:rPr>
        <w:t>.</w:t>
      </w:r>
      <w:proofErr w:type="gramEnd"/>
      <w:r w:rsidRPr="009853A0">
        <w:rPr>
          <w:rFonts w:ascii="Martti" w:hAnsi="Martti"/>
          <w:b w:val="0"/>
          <w:sz w:val="22"/>
          <w:szCs w:val="22"/>
        </w:rPr>
        <w:t xml:space="preserve"> </w:t>
      </w:r>
    </w:p>
    <w:p w14:paraId="3535E8D0" w14:textId="77777777" w:rsidR="00343630" w:rsidRPr="009853A0" w:rsidRDefault="00343630" w:rsidP="00714CF3">
      <w:pPr>
        <w:rPr>
          <w:rFonts w:ascii="Martti" w:hAnsi="Martti"/>
          <w:sz w:val="22"/>
          <w:szCs w:val="22"/>
        </w:rPr>
      </w:pPr>
    </w:p>
    <w:sectPr w:rsidR="00343630" w:rsidRPr="009853A0" w:rsidSect="00CF2150">
      <w:pgSz w:w="11906" w:h="16838" w:code="9"/>
      <w:pgMar w:top="709" w:right="1134" w:bottom="1418"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93CE" w14:textId="77777777" w:rsidR="00081ED6" w:rsidRDefault="00CA0689">
      <w:r>
        <w:separator/>
      </w:r>
    </w:p>
  </w:endnote>
  <w:endnote w:type="continuationSeparator" w:id="0">
    <w:p w14:paraId="21EDDA26" w14:textId="77777777" w:rsidR="00081ED6" w:rsidRDefault="00CA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2BF" w:usb1="4000204A"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78F1" w14:textId="77777777" w:rsidR="00217690" w:rsidRDefault="00714CF3">
    <w:pPr>
      <w:pStyle w:val="Alatunniste"/>
    </w:pPr>
    <w:r>
      <w:t>________________________________________________________________________________</w:t>
    </w:r>
  </w:p>
  <w:p w14:paraId="2B04AA5E" w14:textId="77777777" w:rsidR="00217690" w:rsidRDefault="00217690">
    <w:pPr>
      <w:pStyle w:val="Alatunniste"/>
    </w:pPr>
  </w:p>
  <w:p w14:paraId="6D089271" w14:textId="77777777" w:rsidR="00217690" w:rsidRDefault="00714CF3">
    <w:pPr>
      <w:pStyle w:val="Alatunniste"/>
      <w:rPr>
        <w:sz w:val="20"/>
      </w:rPr>
    </w:pPr>
    <w:r>
      <w:rPr>
        <w:sz w:val="20"/>
      </w:rPr>
      <w:t>Pöytäkirjantarkastajien nimikirjaimet:</w:t>
    </w:r>
  </w:p>
  <w:p w14:paraId="7CE6DF06" w14:textId="77777777" w:rsidR="00217690" w:rsidRDefault="00217690">
    <w:pPr>
      <w:pStyle w:val="Alatunniste"/>
      <w:rPr>
        <w:sz w:val="20"/>
      </w:rPr>
    </w:pPr>
  </w:p>
  <w:p w14:paraId="4006F1A0" w14:textId="77777777" w:rsidR="00217690" w:rsidRDefault="00714CF3">
    <w:pPr>
      <w:pStyle w:val="Alatunniste"/>
      <w:rPr>
        <w:sz w:val="20"/>
      </w:rPr>
    </w:pPr>
    <w:r>
      <w:rPr>
        <w:sz w:val="20"/>
      </w:rPr>
      <w:t>Puheenjohtaja _______</w:t>
    </w:r>
    <w:proofErr w:type="gramStart"/>
    <w:r>
      <w:rPr>
        <w:sz w:val="20"/>
      </w:rPr>
      <w:t>_  Pöytäkirjanpitäjä</w:t>
    </w:r>
    <w:proofErr w:type="gramEnd"/>
    <w:r>
      <w:rPr>
        <w:sz w:val="20"/>
      </w:rPr>
      <w:t xml:space="preserve"> ________  Pöytäkirjantarkastaja ________  </w:t>
    </w:r>
    <w:proofErr w:type="spellStart"/>
    <w:r>
      <w:rPr>
        <w:sz w:val="20"/>
      </w:rPr>
      <w:t>Pöytäkirjantarkastaja</w:t>
    </w:r>
    <w:proofErr w:type="spellEnd"/>
    <w:r>
      <w:rPr>
        <w:sz w:val="20"/>
      </w:rPr>
      <w:t xml:space="preserve"> _______</w:t>
    </w:r>
  </w:p>
  <w:p w14:paraId="6570581F" w14:textId="77777777" w:rsidR="00217690" w:rsidRDefault="002176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568A" w14:textId="77777777" w:rsidR="00081ED6" w:rsidRDefault="00CA0689">
      <w:r>
        <w:separator/>
      </w:r>
    </w:p>
  </w:footnote>
  <w:footnote w:type="continuationSeparator" w:id="0">
    <w:p w14:paraId="2316D468" w14:textId="77777777" w:rsidR="00081ED6" w:rsidRDefault="00CA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324888"/>
      <w:docPartObj>
        <w:docPartGallery w:val="Page Numbers (Top of Page)"/>
        <w:docPartUnique/>
      </w:docPartObj>
    </w:sdtPr>
    <w:sdtEndPr/>
    <w:sdtContent>
      <w:p w14:paraId="146FDD8A" w14:textId="77777777" w:rsidR="00592AF5" w:rsidRDefault="00592AF5">
        <w:pPr>
          <w:pStyle w:val="Yltunniste"/>
          <w:jc w:val="right"/>
        </w:pPr>
        <w:r>
          <w:fldChar w:fldCharType="begin"/>
        </w:r>
        <w:r>
          <w:instrText>PAGE   \* MERGEFORMAT</w:instrText>
        </w:r>
        <w:r>
          <w:fldChar w:fldCharType="separate"/>
        </w:r>
        <w:r>
          <w:rPr>
            <w:lang w:val="fi-FI"/>
          </w:rPr>
          <w:t>2</w:t>
        </w:r>
        <w:r>
          <w:fldChar w:fldCharType="end"/>
        </w:r>
      </w:p>
    </w:sdtContent>
  </w:sdt>
  <w:p w14:paraId="2292B9F9" w14:textId="77777777" w:rsidR="00217690" w:rsidRDefault="00217690"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3AB5" w14:textId="77777777" w:rsidR="001F04F5" w:rsidRDefault="001F04F5" w:rsidP="00592AF5">
    <w:pPr>
      <w:pStyle w:val="Yltunniste"/>
      <w:jc w:val="center"/>
    </w:pPr>
  </w:p>
  <w:p w14:paraId="17882080" w14:textId="77777777" w:rsidR="001F04F5" w:rsidRDefault="001F04F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3"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num w:numId="1" w16cid:durableId="1892768980">
    <w:abstractNumId w:val="0"/>
  </w:num>
  <w:num w:numId="2" w16cid:durableId="629482625">
    <w:abstractNumId w:val="1"/>
  </w:num>
  <w:num w:numId="3" w16cid:durableId="595602">
    <w:abstractNumId w:val="2"/>
  </w:num>
  <w:num w:numId="4" w16cid:durableId="2000228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proofState w:spelling="clean" w:grammar="clean"/>
  <w:defaultTabStop w:val="1304"/>
  <w:hyphenationZone w:val="425"/>
  <w:characterSpacingControl w:val="doNotCompress"/>
  <w:hdrShapeDefaults>
    <o:shapedefaults v:ext="edit" spidmax="13926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0B7E"/>
    <w:rsid w:val="00001023"/>
    <w:rsid w:val="00011381"/>
    <w:rsid w:val="00013FF1"/>
    <w:rsid w:val="00022857"/>
    <w:rsid w:val="000330C3"/>
    <w:rsid w:val="00033C15"/>
    <w:rsid w:val="00034928"/>
    <w:rsid w:val="00051488"/>
    <w:rsid w:val="000556F9"/>
    <w:rsid w:val="000559C1"/>
    <w:rsid w:val="00076E81"/>
    <w:rsid w:val="00080B2B"/>
    <w:rsid w:val="00081ED6"/>
    <w:rsid w:val="0009197F"/>
    <w:rsid w:val="000930FD"/>
    <w:rsid w:val="0009365C"/>
    <w:rsid w:val="000966E4"/>
    <w:rsid w:val="000A0536"/>
    <w:rsid w:val="000A1097"/>
    <w:rsid w:val="000A4E15"/>
    <w:rsid w:val="000B74DC"/>
    <w:rsid w:val="000C0297"/>
    <w:rsid w:val="000C7CE2"/>
    <w:rsid w:val="000E7281"/>
    <w:rsid w:val="000F2343"/>
    <w:rsid w:val="00103E55"/>
    <w:rsid w:val="001047F6"/>
    <w:rsid w:val="0011005E"/>
    <w:rsid w:val="00110E60"/>
    <w:rsid w:val="001139A7"/>
    <w:rsid w:val="0012194E"/>
    <w:rsid w:val="00123719"/>
    <w:rsid w:val="00141512"/>
    <w:rsid w:val="00142FA2"/>
    <w:rsid w:val="00147813"/>
    <w:rsid w:val="00151BF5"/>
    <w:rsid w:val="001578CF"/>
    <w:rsid w:val="00165267"/>
    <w:rsid w:val="00190CA2"/>
    <w:rsid w:val="001926AA"/>
    <w:rsid w:val="001A3CD7"/>
    <w:rsid w:val="001A4B72"/>
    <w:rsid w:val="001D6610"/>
    <w:rsid w:val="001E110D"/>
    <w:rsid w:val="001E4560"/>
    <w:rsid w:val="001F04F5"/>
    <w:rsid w:val="001F0E93"/>
    <w:rsid w:val="001F490C"/>
    <w:rsid w:val="001F6EEE"/>
    <w:rsid w:val="00200B78"/>
    <w:rsid w:val="00210DD8"/>
    <w:rsid w:val="00215681"/>
    <w:rsid w:val="00215809"/>
    <w:rsid w:val="00217690"/>
    <w:rsid w:val="00232A7C"/>
    <w:rsid w:val="002358B4"/>
    <w:rsid w:val="00236C06"/>
    <w:rsid w:val="002374A4"/>
    <w:rsid w:val="00241012"/>
    <w:rsid w:val="00247B60"/>
    <w:rsid w:val="002620C3"/>
    <w:rsid w:val="00280F1C"/>
    <w:rsid w:val="0029429B"/>
    <w:rsid w:val="002A42FF"/>
    <w:rsid w:val="002A6666"/>
    <w:rsid w:val="002B1EA9"/>
    <w:rsid w:val="002B67AC"/>
    <w:rsid w:val="002C0003"/>
    <w:rsid w:val="002C2DD1"/>
    <w:rsid w:val="002D61EC"/>
    <w:rsid w:val="002D76DB"/>
    <w:rsid w:val="002E0161"/>
    <w:rsid w:val="002E5057"/>
    <w:rsid w:val="002F1CEB"/>
    <w:rsid w:val="002F292C"/>
    <w:rsid w:val="00303908"/>
    <w:rsid w:val="003059D7"/>
    <w:rsid w:val="00306350"/>
    <w:rsid w:val="00306B43"/>
    <w:rsid w:val="00307887"/>
    <w:rsid w:val="00312F37"/>
    <w:rsid w:val="0031555F"/>
    <w:rsid w:val="00315D07"/>
    <w:rsid w:val="003217A2"/>
    <w:rsid w:val="00337410"/>
    <w:rsid w:val="00343630"/>
    <w:rsid w:val="0035647A"/>
    <w:rsid w:val="0035699A"/>
    <w:rsid w:val="00357EB5"/>
    <w:rsid w:val="00362287"/>
    <w:rsid w:val="00363DFF"/>
    <w:rsid w:val="00373553"/>
    <w:rsid w:val="00373A85"/>
    <w:rsid w:val="00377946"/>
    <w:rsid w:val="003862A4"/>
    <w:rsid w:val="00395A1D"/>
    <w:rsid w:val="003A3827"/>
    <w:rsid w:val="003A4C1D"/>
    <w:rsid w:val="003C1B8B"/>
    <w:rsid w:val="003C2B8B"/>
    <w:rsid w:val="003C396E"/>
    <w:rsid w:val="003C4A5F"/>
    <w:rsid w:val="003C5CF0"/>
    <w:rsid w:val="003D3AB3"/>
    <w:rsid w:val="003E4928"/>
    <w:rsid w:val="003E4D07"/>
    <w:rsid w:val="003F76B5"/>
    <w:rsid w:val="00403634"/>
    <w:rsid w:val="00407287"/>
    <w:rsid w:val="00407AED"/>
    <w:rsid w:val="00411DA8"/>
    <w:rsid w:val="00433448"/>
    <w:rsid w:val="00434FE9"/>
    <w:rsid w:val="00441134"/>
    <w:rsid w:val="00444770"/>
    <w:rsid w:val="00446337"/>
    <w:rsid w:val="004474A1"/>
    <w:rsid w:val="0046053B"/>
    <w:rsid w:val="00485C34"/>
    <w:rsid w:val="0049717B"/>
    <w:rsid w:val="004B499C"/>
    <w:rsid w:val="004B523B"/>
    <w:rsid w:val="004B55B6"/>
    <w:rsid w:val="004C14E7"/>
    <w:rsid w:val="004D0669"/>
    <w:rsid w:val="004D4D73"/>
    <w:rsid w:val="004D684A"/>
    <w:rsid w:val="004D727C"/>
    <w:rsid w:val="004F4E20"/>
    <w:rsid w:val="00522E8E"/>
    <w:rsid w:val="00543832"/>
    <w:rsid w:val="00545965"/>
    <w:rsid w:val="00552181"/>
    <w:rsid w:val="00563D69"/>
    <w:rsid w:val="0057213E"/>
    <w:rsid w:val="00586AD4"/>
    <w:rsid w:val="00586C0B"/>
    <w:rsid w:val="0059145F"/>
    <w:rsid w:val="00592AF5"/>
    <w:rsid w:val="005974B1"/>
    <w:rsid w:val="005A4572"/>
    <w:rsid w:val="005B4B4E"/>
    <w:rsid w:val="005B5D8A"/>
    <w:rsid w:val="005C0EBB"/>
    <w:rsid w:val="005C53E4"/>
    <w:rsid w:val="005C646A"/>
    <w:rsid w:val="005C7825"/>
    <w:rsid w:val="005D0755"/>
    <w:rsid w:val="005E4113"/>
    <w:rsid w:val="005E4426"/>
    <w:rsid w:val="005E52F0"/>
    <w:rsid w:val="005E7450"/>
    <w:rsid w:val="005F4AFE"/>
    <w:rsid w:val="005F53B2"/>
    <w:rsid w:val="006017C4"/>
    <w:rsid w:val="0060273C"/>
    <w:rsid w:val="00606194"/>
    <w:rsid w:val="00614C43"/>
    <w:rsid w:val="00615491"/>
    <w:rsid w:val="00625C4D"/>
    <w:rsid w:val="006320E7"/>
    <w:rsid w:val="00634510"/>
    <w:rsid w:val="00634F53"/>
    <w:rsid w:val="00650151"/>
    <w:rsid w:val="0066550D"/>
    <w:rsid w:val="00667F60"/>
    <w:rsid w:val="006750EA"/>
    <w:rsid w:val="006833EB"/>
    <w:rsid w:val="00683913"/>
    <w:rsid w:val="00690723"/>
    <w:rsid w:val="0069297A"/>
    <w:rsid w:val="00696A62"/>
    <w:rsid w:val="006A1A14"/>
    <w:rsid w:val="006A4919"/>
    <w:rsid w:val="006A7840"/>
    <w:rsid w:val="006B3A36"/>
    <w:rsid w:val="006B476A"/>
    <w:rsid w:val="006C420F"/>
    <w:rsid w:val="00700939"/>
    <w:rsid w:val="00714CF3"/>
    <w:rsid w:val="00716801"/>
    <w:rsid w:val="00717390"/>
    <w:rsid w:val="00717A15"/>
    <w:rsid w:val="00740F58"/>
    <w:rsid w:val="0074364A"/>
    <w:rsid w:val="00743A45"/>
    <w:rsid w:val="00747ED6"/>
    <w:rsid w:val="007513B1"/>
    <w:rsid w:val="00754DDF"/>
    <w:rsid w:val="00755B9A"/>
    <w:rsid w:val="00755F31"/>
    <w:rsid w:val="007567C1"/>
    <w:rsid w:val="007625FF"/>
    <w:rsid w:val="00763F0F"/>
    <w:rsid w:val="00784D1B"/>
    <w:rsid w:val="00791297"/>
    <w:rsid w:val="00791D5F"/>
    <w:rsid w:val="007B2FC6"/>
    <w:rsid w:val="007B48AC"/>
    <w:rsid w:val="007C13A7"/>
    <w:rsid w:val="007C70B8"/>
    <w:rsid w:val="007D4FEC"/>
    <w:rsid w:val="007D6DFE"/>
    <w:rsid w:val="007D797D"/>
    <w:rsid w:val="007E0F12"/>
    <w:rsid w:val="007E28F6"/>
    <w:rsid w:val="007E2ACF"/>
    <w:rsid w:val="007E4F22"/>
    <w:rsid w:val="007F3B1C"/>
    <w:rsid w:val="007F51B8"/>
    <w:rsid w:val="007F6198"/>
    <w:rsid w:val="00803469"/>
    <w:rsid w:val="008054B1"/>
    <w:rsid w:val="00806A5B"/>
    <w:rsid w:val="008123F1"/>
    <w:rsid w:val="008133A7"/>
    <w:rsid w:val="00813F65"/>
    <w:rsid w:val="0082067E"/>
    <w:rsid w:val="008208C9"/>
    <w:rsid w:val="008367FB"/>
    <w:rsid w:val="0084029D"/>
    <w:rsid w:val="00844D59"/>
    <w:rsid w:val="00850402"/>
    <w:rsid w:val="00866391"/>
    <w:rsid w:val="0086662E"/>
    <w:rsid w:val="00876E8F"/>
    <w:rsid w:val="00883845"/>
    <w:rsid w:val="00884B56"/>
    <w:rsid w:val="008971E1"/>
    <w:rsid w:val="008A422C"/>
    <w:rsid w:val="008A479C"/>
    <w:rsid w:val="008A4DDE"/>
    <w:rsid w:val="008A7255"/>
    <w:rsid w:val="008B256C"/>
    <w:rsid w:val="008B2CE6"/>
    <w:rsid w:val="008D754D"/>
    <w:rsid w:val="008E32AE"/>
    <w:rsid w:val="008E5B58"/>
    <w:rsid w:val="008F4F31"/>
    <w:rsid w:val="00903626"/>
    <w:rsid w:val="00915061"/>
    <w:rsid w:val="009174E4"/>
    <w:rsid w:val="009323FA"/>
    <w:rsid w:val="009327DB"/>
    <w:rsid w:val="00937089"/>
    <w:rsid w:val="00941B25"/>
    <w:rsid w:val="00945FA7"/>
    <w:rsid w:val="0096501B"/>
    <w:rsid w:val="0096705F"/>
    <w:rsid w:val="0097041F"/>
    <w:rsid w:val="00971277"/>
    <w:rsid w:val="009853A0"/>
    <w:rsid w:val="009857FB"/>
    <w:rsid w:val="00991120"/>
    <w:rsid w:val="009927DE"/>
    <w:rsid w:val="009B11AE"/>
    <w:rsid w:val="009B6A56"/>
    <w:rsid w:val="009C14A0"/>
    <w:rsid w:val="009C56AD"/>
    <w:rsid w:val="009C700A"/>
    <w:rsid w:val="009D580C"/>
    <w:rsid w:val="009D593A"/>
    <w:rsid w:val="009E127F"/>
    <w:rsid w:val="009E22EB"/>
    <w:rsid w:val="009F44D7"/>
    <w:rsid w:val="009F75C7"/>
    <w:rsid w:val="00A048AD"/>
    <w:rsid w:val="00A07271"/>
    <w:rsid w:val="00A331C1"/>
    <w:rsid w:val="00A36AC4"/>
    <w:rsid w:val="00A426FE"/>
    <w:rsid w:val="00A43BB6"/>
    <w:rsid w:val="00A51AA8"/>
    <w:rsid w:val="00A53A89"/>
    <w:rsid w:val="00A71CB8"/>
    <w:rsid w:val="00A76205"/>
    <w:rsid w:val="00A812B4"/>
    <w:rsid w:val="00A8780F"/>
    <w:rsid w:val="00AA17DF"/>
    <w:rsid w:val="00AA4608"/>
    <w:rsid w:val="00AB233C"/>
    <w:rsid w:val="00AB40E9"/>
    <w:rsid w:val="00AD2876"/>
    <w:rsid w:val="00AE1466"/>
    <w:rsid w:val="00AE7360"/>
    <w:rsid w:val="00AF5D71"/>
    <w:rsid w:val="00B10531"/>
    <w:rsid w:val="00B11F5D"/>
    <w:rsid w:val="00B2266A"/>
    <w:rsid w:val="00B45731"/>
    <w:rsid w:val="00B4643D"/>
    <w:rsid w:val="00B46BF7"/>
    <w:rsid w:val="00B4726C"/>
    <w:rsid w:val="00B60B27"/>
    <w:rsid w:val="00B6738F"/>
    <w:rsid w:val="00B71031"/>
    <w:rsid w:val="00B718A4"/>
    <w:rsid w:val="00B73F82"/>
    <w:rsid w:val="00B768A9"/>
    <w:rsid w:val="00B90405"/>
    <w:rsid w:val="00B90C93"/>
    <w:rsid w:val="00B96E08"/>
    <w:rsid w:val="00B97794"/>
    <w:rsid w:val="00BA0788"/>
    <w:rsid w:val="00BA0E69"/>
    <w:rsid w:val="00BB07DC"/>
    <w:rsid w:val="00BC7DCB"/>
    <w:rsid w:val="00BD1A34"/>
    <w:rsid w:val="00BD6328"/>
    <w:rsid w:val="00BD6B50"/>
    <w:rsid w:val="00BE2F24"/>
    <w:rsid w:val="00BE72DB"/>
    <w:rsid w:val="00C025BE"/>
    <w:rsid w:val="00C05FFC"/>
    <w:rsid w:val="00C31611"/>
    <w:rsid w:val="00C420CF"/>
    <w:rsid w:val="00C42349"/>
    <w:rsid w:val="00C53361"/>
    <w:rsid w:val="00C5639D"/>
    <w:rsid w:val="00C66396"/>
    <w:rsid w:val="00C767D4"/>
    <w:rsid w:val="00C76EBA"/>
    <w:rsid w:val="00C82292"/>
    <w:rsid w:val="00C90082"/>
    <w:rsid w:val="00C94C44"/>
    <w:rsid w:val="00C967FC"/>
    <w:rsid w:val="00C96A19"/>
    <w:rsid w:val="00C9730B"/>
    <w:rsid w:val="00CA0689"/>
    <w:rsid w:val="00CB161F"/>
    <w:rsid w:val="00CB184F"/>
    <w:rsid w:val="00CC2D21"/>
    <w:rsid w:val="00CD3A79"/>
    <w:rsid w:val="00CD5860"/>
    <w:rsid w:val="00CE6302"/>
    <w:rsid w:val="00CE749F"/>
    <w:rsid w:val="00CF2150"/>
    <w:rsid w:val="00D10EEF"/>
    <w:rsid w:val="00D1286C"/>
    <w:rsid w:val="00D141D5"/>
    <w:rsid w:val="00D20102"/>
    <w:rsid w:val="00D22DE7"/>
    <w:rsid w:val="00D26056"/>
    <w:rsid w:val="00D449B8"/>
    <w:rsid w:val="00D4537C"/>
    <w:rsid w:val="00D46EFE"/>
    <w:rsid w:val="00D60765"/>
    <w:rsid w:val="00D73809"/>
    <w:rsid w:val="00D7778A"/>
    <w:rsid w:val="00D953FD"/>
    <w:rsid w:val="00DB0A10"/>
    <w:rsid w:val="00DB7BAC"/>
    <w:rsid w:val="00DC012D"/>
    <w:rsid w:val="00DD00ED"/>
    <w:rsid w:val="00DE0416"/>
    <w:rsid w:val="00DE1F72"/>
    <w:rsid w:val="00DE3A8B"/>
    <w:rsid w:val="00DE5393"/>
    <w:rsid w:val="00DF3B3C"/>
    <w:rsid w:val="00DF4DB4"/>
    <w:rsid w:val="00E0068B"/>
    <w:rsid w:val="00E01552"/>
    <w:rsid w:val="00E03995"/>
    <w:rsid w:val="00E1047B"/>
    <w:rsid w:val="00E125B7"/>
    <w:rsid w:val="00E148D5"/>
    <w:rsid w:val="00E16B8A"/>
    <w:rsid w:val="00E25066"/>
    <w:rsid w:val="00E254F1"/>
    <w:rsid w:val="00E26E0B"/>
    <w:rsid w:val="00E3047C"/>
    <w:rsid w:val="00E32DCC"/>
    <w:rsid w:val="00E41378"/>
    <w:rsid w:val="00E44AB9"/>
    <w:rsid w:val="00E45AD2"/>
    <w:rsid w:val="00E534CF"/>
    <w:rsid w:val="00E55D8F"/>
    <w:rsid w:val="00E56E7E"/>
    <w:rsid w:val="00E60692"/>
    <w:rsid w:val="00E60BA2"/>
    <w:rsid w:val="00E64A04"/>
    <w:rsid w:val="00E73A22"/>
    <w:rsid w:val="00E81051"/>
    <w:rsid w:val="00E835A5"/>
    <w:rsid w:val="00E863EB"/>
    <w:rsid w:val="00E91C29"/>
    <w:rsid w:val="00E96BF4"/>
    <w:rsid w:val="00EA12B4"/>
    <w:rsid w:val="00EB2123"/>
    <w:rsid w:val="00EB23A3"/>
    <w:rsid w:val="00EB26EE"/>
    <w:rsid w:val="00EB3F17"/>
    <w:rsid w:val="00EB75ED"/>
    <w:rsid w:val="00EF3422"/>
    <w:rsid w:val="00F01D12"/>
    <w:rsid w:val="00F02CD0"/>
    <w:rsid w:val="00F03F90"/>
    <w:rsid w:val="00F2213E"/>
    <w:rsid w:val="00F23F4B"/>
    <w:rsid w:val="00F253D3"/>
    <w:rsid w:val="00F25ACD"/>
    <w:rsid w:val="00F26D1F"/>
    <w:rsid w:val="00F31ED9"/>
    <w:rsid w:val="00F35082"/>
    <w:rsid w:val="00F35229"/>
    <w:rsid w:val="00F5754B"/>
    <w:rsid w:val="00F615F0"/>
    <w:rsid w:val="00F62462"/>
    <w:rsid w:val="00F631B1"/>
    <w:rsid w:val="00F65161"/>
    <w:rsid w:val="00F65F7F"/>
    <w:rsid w:val="00F81847"/>
    <w:rsid w:val="00F84E74"/>
    <w:rsid w:val="00FA6507"/>
    <w:rsid w:val="00FA785F"/>
    <w:rsid w:val="00FB0EB2"/>
    <w:rsid w:val="00FB365D"/>
    <w:rsid w:val="00FB43D5"/>
    <w:rsid w:val="00FB4C82"/>
    <w:rsid w:val="00FC1EEC"/>
    <w:rsid w:val="00FD2AAF"/>
    <w:rsid w:val="00FD7F33"/>
    <w:rsid w:val="00FE5DC9"/>
    <w:rsid w:val="00FF0EF5"/>
    <w:rsid w:val="00FF4BC0"/>
    <w:rsid w:val="00FF59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character" w:customStyle="1" w:styleId="ui-provider">
    <w:name w:val="ui-provider"/>
    <w:basedOn w:val="Kappaleenoletusfontti"/>
    <w:rsid w:val="00D9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715355819">
      <w:bodyDiv w:val="1"/>
      <w:marLeft w:val="0"/>
      <w:marRight w:val="0"/>
      <w:marTop w:val="0"/>
      <w:marBottom w:val="0"/>
      <w:divBdr>
        <w:top w:val="none" w:sz="0" w:space="0" w:color="auto"/>
        <w:left w:val="none" w:sz="0" w:space="0" w:color="auto"/>
        <w:bottom w:val="none" w:sz="0" w:space="0" w:color="auto"/>
        <w:right w:val="none" w:sz="0" w:space="0" w:color="auto"/>
      </w:divBdr>
    </w:div>
    <w:div w:id="1330909098">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9CA5-6A1B-4B2D-B1D5-20BE1744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1160</Words>
  <Characters>9405</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9</cp:revision>
  <cp:lastPrinted>2024-02-05T16:27:00Z</cp:lastPrinted>
  <dcterms:created xsi:type="dcterms:W3CDTF">2024-02-02T14:45:00Z</dcterms:created>
  <dcterms:modified xsi:type="dcterms:W3CDTF">2024-02-05T16:27:00Z</dcterms:modified>
</cp:coreProperties>
</file>